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C4F4" w14:textId="6B2D0C15" w:rsidR="00973CD1" w:rsidRPr="001E46C8" w:rsidRDefault="00897298" w:rsidP="00973CD1">
      <w:pPr>
        <w:spacing w:after="0"/>
        <w:rPr>
          <w:b/>
          <w:bCs/>
          <w:color w:val="0D0D0D" w:themeColor="text1" w:themeTint="F2"/>
          <w:sz w:val="32"/>
          <w:szCs w:val="32"/>
        </w:rPr>
      </w:pPr>
      <w:r>
        <w:rPr>
          <w:b/>
          <w:bCs/>
          <w:color w:val="0D0D0D" w:themeColor="text1" w:themeTint="F2"/>
          <w:sz w:val="32"/>
          <w:szCs w:val="32"/>
        </w:rPr>
        <w:t xml:space="preserve"> </w:t>
      </w:r>
      <w:r w:rsidR="00DE4DFE" w:rsidRPr="001E46C8">
        <w:rPr>
          <w:b/>
          <w:bCs/>
          <w:color w:val="0D0D0D" w:themeColor="text1" w:themeTint="F2"/>
          <w:sz w:val="32"/>
          <w:szCs w:val="32"/>
        </w:rPr>
        <w:t xml:space="preserve">ODSJEK </w:t>
      </w:r>
      <w:r w:rsidR="009F5EEE" w:rsidRPr="001E46C8">
        <w:rPr>
          <w:b/>
          <w:bCs/>
          <w:color w:val="0D0D0D" w:themeColor="text1" w:themeTint="F2"/>
          <w:sz w:val="32"/>
          <w:szCs w:val="32"/>
        </w:rPr>
        <w:t>ŽURNALISTIKA</w:t>
      </w:r>
      <w:r w:rsidR="00BB28B4" w:rsidRPr="001E46C8">
        <w:rPr>
          <w:b/>
          <w:bCs/>
          <w:color w:val="0D0D0D" w:themeColor="text1" w:themeTint="F2"/>
          <w:sz w:val="32"/>
          <w:szCs w:val="32"/>
        </w:rPr>
        <w:t>/</w:t>
      </w:r>
      <w:r w:rsidR="00DE4DFE" w:rsidRPr="001E46C8">
        <w:rPr>
          <w:b/>
          <w:bCs/>
          <w:color w:val="0D0D0D" w:themeColor="text1" w:themeTint="F2"/>
          <w:sz w:val="32"/>
          <w:szCs w:val="32"/>
        </w:rPr>
        <w:t>KOMUNIKOLOGIJ</w:t>
      </w:r>
      <w:r w:rsidR="00A8618C">
        <w:rPr>
          <w:b/>
          <w:bCs/>
          <w:color w:val="0D0D0D" w:themeColor="text1" w:themeTint="F2"/>
          <w:sz w:val="32"/>
          <w:szCs w:val="32"/>
        </w:rPr>
        <w:t>A</w:t>
      </w:r>
    </w:p>
    <w:p w14:paraId="2C16E1A4" w14:textId="77777777" w:rsidR="00AA3B39" w:rsidRDefault="00AA3B39" w:rsidP="000F21F6">
      <w:pPr>
        <w:rPr>
          <w:sz w:val="34"/>
          <w:szCs w:val="34"/>
        </w:rPr>
      </w:pPr>
    </w:p>
    <w:p w14:paraId="44141822" w14:textId="77777777" w:rsidR="00AA3B39" w:rsidRPr="001E46C8" w:rsidRDefault="00AA3B39" w:rsidP="00AA3B39">
      <w:pPr>
        <w:tabs>
          <w:tab w:val="left" w:pos="8378"/>
        </w:tabs>
        <w:spacing w:after="0" w:line="240" w:lineRule="auto"/>
        <w:rPr>
          <w:b/>
          <w:bCs/>
          <w:sz w:val="32"/>
          <w:szCs w:val="32"/>
        </w:rPr>
      </w:pPr>
      <w:r w:rsidRPr="001E46C8">
        <w:rPr>
          <w:b/>
          <w:bCs/>
          <w:sz w:val="32"/>
          <w:szCs w:val="32"/>
        </w:rPr>
        <w:t xml:space="preserve">Razmatranje izvještaja o ocjeni završnih radova (3+2) </w:t>
      </w:r>
      <w:r>
        <w:rPr>
          <w:b/>
          <w:bCs/>
          <w:sz w:val="32"/>
          <w:szCs w:val="32"/>
        </w:rPr>
        <w:tab/>
      </w:r>
    </w:p>
    <w:p w14:paraId="6EB68E6D" w14:textId="1D261061" w:rsidR="00AA3B39" w:rsidRPr="002F1397" w:rsidRDefault="00A8618C" w:rsidP="002F139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oktobar</w:t>
      </w:r>
      <w:r w:rsidR="006018B8">
        <w:rPr>
          <w:b/>
          <w:bCs/>
          <w:sz w:val="32"/>
          <w:szCs w:val="32"/>
        </w:rPr>
        <w:t xml:space="preserve"> </w:t>
      </w:r>
      <w:r w:rsidR="00AA3B39" w:rsidRPr="001E46C8">
        <w:rPr>
          <w:b/>
          <w:bCs/>
          <w:sz w:val="32"/>
          <w:szCs w:val="32"/>
        </w:rPr>
        <w:t>2023. godine</w:t>
      </w:r>
    </w:p>
    <w:p w14:paraId="123FCF27" w14:textId="77777777" w:rsidR="007563D7" w:rsidRDefault="007563D7" w:rsidP="00AA3B39">
      <w:pPr>
        <w:pStyle w:val="Odlomakpopisa"/>
        <w:spacing w:after="0" w:line="240" w:lineRule="auto"/>
        <w:rPr>
          <w:b/>
          <w:bCs/>
          <w:sz w:val="32"/>
          <w:szCs w:val="32"/>
        </w:rPr>
      </w:pPr>
    </w:p>
    <w:p w14:paraId="5FD557BD" w14:textId="2C48CCCE" w:rsidR="004533CE" w:rsidRPr="00B810D0" w:rsidRDefault="004533CE" w:rsidP="004533CE">
      <w:pPr>
        <w:pStyle w:val="Odlomakpopisa"/>
        <w:numPr>
          <w:ilvl w:val="0"/>
          <w:numId w:val="13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65C55">
        <w:rPr>
          <w:b/>
          <w:bCs/>
          <w:sz w:val="32"/>
          <w:szCs w:val="32"/>
        </w:rPr>
        <w:t>VALENTINA ARSENOVIĆ 990</w:t>
      </w:r>
      <w:r w:rsidR="007F0278">
        <w:rPr>
          <w:b/>
          <w:bCs/>
          <w:sz w:val="32"/>
          <w:szCs w:val="32"/>
        </w:rPr>
        <w:t>/</w:t>
      </w:r>
      <w:r w:rsidR="00365C55">
        <w:rPr>
          <w:b/>
          <w:bCs/>
          <w:sz w:val="32"/>
          <w:szCs w:val="32"/>
        </w:rPr>
        <w:t>II-K</w:t>
      </w:r>
    </w:p>
    <w:p w14:paraId="3D7FC8E6" w14:textId="450039A0" w:rsidR="004533CE" w:rsidRPr="007C4392" w:rsidRDefault="004533CE" w:rsidP="007C4392">
      <w:pPr>
        <w:pStyle w:val="Odlomakpopisa"/>
        <w:spacing w:after="0" w:line="240" w:lineRule="auto"/>
        <w:rPr>
          <w:b/>
          <w:bCs/>
          <w:sz w:val="32"/>
          <w:szCs w:val="32"/>
        </w:rPr>
      </w:pPr>
      <w:bookmarkStart w:id="0" w:name="_Hlk146201560"/>
      <w:r>
        <w:rPr>
          <w:sz w:val="32"/>
          <w:szCs w:val="32"/>
        </w:rPr>
        <w:t xml:space="preserve">Naslov rada: </w:t>
      </w:r>
      <w:r w:rsidR="00365C55">
        <w:rPr>
          <w:b/>
          <w:bCs/>
          <w:sz w:val="32"/>
          <w:szCs w:val="32"/>
        </w:rPr>
        <w:t>POVEZANOST REKLAMIRANJA  I PRETRAGE U CYBER SVIJETU</w:t>
      </w:r>
    </w:p>
    <w:p w14:paraId="6A4AF4F8" w14:textId="77777777" w:rsidR="004533CE" w:rsidRDefault="004533CE" w:rsidP="004533CE">
      <w:pPr>
        <w:pStyle w:val="Odlomakpopisa"/>
        <w:spacing w:after="0" w:line="240" w:lineRule="auto"/>
        <w:rPr>
          <w:sz w:val="32"/>
          <w:szCs w:val="32"/>
        </w:rPr>
      </w:pPr>
      <w:bookmarkStart w:id="1" w:name="_Hlk147506591"/>
      <w:bookmarkStart w:id="2" w:name="_Hlk146201648"/>
      <w:bookmarkEnd w:id="0"/>
      <w:r w:rsidRPr="004533CE">
        <w:rPr>
          <w:b/>
          <w:bCs/>
          <w:sz w:val="32"/>
          <w:szCs w:val="32"/>
        </w:rPr>
        <w:t>Komisija</w:t>
      </w:r>
      <w:r>
        <w:rPr>
          <w:sz w:val="32"/>
          <w:szCs w:val="32"/>
        </w:rPr>
        <w:t>:</w:t>
      </w:r>
    </w:p>
    <w:p w14:paraId="58A4D0FE" w14:textId="140E5F7B" w:rsidR="004533CE" w:rsidRDefault="004533CE" w:rsidP="004533CE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Predsjednik</w:t>
      </w:r>
      <w:r w:rsidR="00973CD1">
        <w:rPr>
          <w:sz w:val="32"/>
          <w:szCs w:val="32"/>
        </w:rPr>
        <w:t>-komentor</w:t>
      </w:r>
      <w:r>
        <w:rPr>
          <w:sz w:val="32"/>
          <w:szCs w:val="32"/>
        </w:rPr>
        <w:t xml:space="preserve">: </w:t>
      </w:r>
      <w:r w:rsidR="00365C55">
        <w:rPr>
          <w:sz w:val="32"/>
          <w:szCs w:val="32"/>
        </w:rPr>
        <w:t>prof.dr. Amer Osmić</w:t>
      </w:r>
    </w:p>
    <w:p w14:paraId="45F286A0" w14:textId="39B97913" w:rsidR="004533CE" w:rsidRDefault="004533CE" w:rsidP="004533CE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Mentor: </w:t>
      </w:r>
      <w:r w:rsidR="00365C55">
        <w:rPr>
          <w:sz w:val="32"/>
          <w:szCs w:val="32"/>
        </w:rPr>
        <w:t>prof.dr. Lejla Turčilo</w:t>
      </w:r>
    </w:p>
    <w:p w14:paraId="0423869D" w14:textId="7CEE314C" w:rsidR="004533CE" w:rsidRDefault="004533CE" w:rsidP="004533CE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Član: </w:t>
      </w:r>
      <w:r w:rsidR="00365C55">
        <w:rPr>
          <w:sz w:val="32"/>
          <w:szCs w:val="32"/>
        </w:rPr>
        <w:t>prof.dr. Jasna Duraković</w:t>
      </w:r>
    </w:p>
    <w:p w14:paraId="277829FF" w14:textId="675BC097" w:rsidR="004533CE" w:rsidRDefault="004533CE" w:rsidP="004533CE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Zamjenski član: </w:t>
      </w:r>
      <w:r w:rsidR="00973CD1">
        <w:rPr>
          <w:sz w:val="32"/>
          <w:szCs w:val="32"/>
        </w:rPr>
        <w:t>doc.dr. Irena Praskač Salčin</w:t>
      </w:r>
    </w:p>
    <w:bookmarkEnd w:id="1"/>
    <w:p w14:paraId="11023BE2" w14:textId="77777777" w:rsidR="00F34C1F" w:rsidRDefault="00F34C1F" w:rsidP="00A32809">
      <w:pPr>
        <w:pStyle w:val="Odlomakpopisa"/>
        <w:spacing w:after="0" w:line="240" w:lineRule="auto"/>
        <w:ind w:left="1080"/>
        <w:rPr>
          <w:sz w:val="32"/>
          <w:szCs w:val="32"/>
        </w:rPr>
      </w:pPr>
    </w:p>
    <w:p w14:paraId="206CA2A9" w14:textId="533D898F" w:rsidR="00F34C1F" w:rsidRDefault="00F34C1F" w:rsidP="00F34C1F">
      <w:pPr>
        <w:pStyle w:val="Odlomakpopisa"/>
        <w:numPr>
          <w:ilvl w:val="0"/>
          <w:numId w:val="13"/>
        </w:numPr>
        <w:spacing w:after="0" w:line="240" w:lineRule="auto"/>
        <w:rPr>
          <w:b/>
          <w:bCs/>
          <w:sz w:val="32"/>
          <w:szCs w:val="32"/>
        </w:rPr>
      </w:pPr>
      <w:r w:rsidRPr="00F34C1F">
        <w:rPr>
          <w:b/>
          <w:bCs/>
          <w:sz w:val="32"/>
          <w:szCs w:val="32"/>
        </w:rPr>
        <w:t>DELIĆ SARA 1095/II-K</w:t>
      </w:r>
    </w:p>
    <w:p w14:paraId="0EE9042F" w14:textId="02287BD6" w:rsidR="00F34C1F" w:rsidRDefault="00F34C1F" w:rsidP="00F34C1F">
      <w:pPr>
        <w:pStyle w:val="Odlomakpopisa"/>
        <w:spacing w:after="0" w:line="240" w:lineRule="auto"/>
        <w:rPr>
          <w:b/>
          <w:bCs/>
          <w:sz w:val="32"/>
          <w:szCs w:val="32"/>
        </w:rPr>
      </w:pPr>
      <w:r w:rsidRPr="00F34C1F">
        <w:rPr>
          <w:sz w:val="32"/>
          <w:szCs w:val="32"/>
        </w:rPr>
        <w:t>Naslov rada</w:t>
      </w:r>
      <w:r>
        <w:rPr>
          <w:b/>
          <w:bCs/>
          <w:sz w:val="32"/>
          <w:szCs w:val="32"/>
        </w:rPr>
        <w:t>: MEDIOLOŠKI SIMBOLI U KREIRANJU BOSANSKOHERCEGOVAČKOG KULTURNOG IDENTITETA I IMIDŽA</w:t>
      </w:r>
    </w:p>
    <w:p w14:paraId="3FA086DA" w14:textId="77777777" w:rsidR="00F34C1F" w:rsidRDefault="00F34C1F" w:rsidP="00F34C1F">
      <w:pPr>
        <w:pStyle w:val="Odlomakpopisa"/>
        <w:spacing w:after="0" w:line="240" w:lineRule="auto"/>
        <w:rPr>
          <w:sz w:val="32"/>
          <w:szCs w:val="32"/>
        </w:rPr>
      </w:pPr>
      <w:r w:rsidRPr="004533CE">
        <w:rPr>
          <w:b/>
          <w:bCs/>
          <w:sz w:val="32"/>
          <w:szCs w:val="32"/>
        </w:rPr>
        <w:t>Komisija</w:t>
      </w:r>
      <w:r>
        <w:rPr>
          <w:sz w:val="32"/>
          <w:szCs w:val="32"/>
        </w:rPr>
        <w:t>:</w:t>
      </w:r>
    </w:p>
    <w:p w14:paraId="0C621DFC" w14:textId="6A6F5AFA" w:rsidR="00F34C1F" w:rsidRPr="00F34C1F" w:rsidRDefault="00F34C1F" w:rsidP="00F34C1F">
      <w:pPr>
        <w:pStyle w:val="Odlomakpopisa"/>
        <w:numPr>
          <w:ilvl w:val="0"/>
          <w:numId w:val="23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 xml:space="preserve">Predsjednik: </w:t>
      </w:r>
      <w:r>
        <w:rPr>
          <w:sz w:val="32"/>
          <w:szCs w:val="32"/>
        </w:rPr>
        <w:t>prof.dr. Jasna Duraković</w:t>
      </w:r>
    </w:p>
    <w:p w14:paraId="2B24F649" w14:textId="4F70D6C4" w:rsidR="00F34C1F" w:rsidRPr="00F34C1F" w:rsidRDefault="00F34C1F" w:rsidP="00F34C1F">
      <w:pPr>
        <w:pStyle w:val="Odlomakpopisa"/>
        <w:numPr>
          <w:ilvl w:val="0"/>
          <w:numId w:val="23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 xml:space="preserve">Mentor: </w:t>
      </w:r>
      <w:r>
        <w:rPr>
          <w:sz w:val="32"/>
          <w:szCs w:val="32"/>
        </w:rPr>
        <w:t>doc.dr. Enita Čustović</w:t>
      </w:r>
    </w:p>
    <w:p w14:paraId="440908AA" w14:textId="665828D0" w:rsidR="00F34C1F" w:rsidRDefault="00F34C1F" w:rsidP="00F34C1F">
      <w:pPr>
        <w:pStyle w:val="Odlomakpopisa"/>
        <w:numPr>
          <w:ilvl w:val="0"/>
          <w:numId w:val="2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Član: prof.dr. Amer Osmić</w:t>
      </w:r>
    </w:p>
    <w:p w14:paraId="299E39CD" w14:textId="7CC9B16F" w:rsidR="00F34C1F" w:rsidRDefault="00F34C1F" w:rsidP="00F34C1F">
      <w:pPr>
        <w:pStyle w:val="Odlomakpopisa"/>
        <w:numPr>
          <w:ilvl w:val="0"/>
          <w:numId w:val="2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Zamjenski član: prof.dr. Lejla Turčilo</w:t>
      </w:r>
    </w:p>
    <w:p w14:paraId="4BBAA2A2" w14:textId="77777777" w:rsidR="00F34C1F" w:rsidRDefault="00F34C1F" w:rsidP="00F34C1F">
      <w:pPr>
        <w:pStyle w:val="Odlomakpopisa"/>
        <w:spacing w:after="0" w:line="240" w:lineRule="auto"/>
        <w:ind w:left="927"/>
        <w:rPr>
          <w:sz w:val="32"/>
          <w:szCs w:val="32"/>
        </w:rPr>
      </w:pPr>
    </w:p>
    <w:p w14:paraId="1A97E6AB" w14:textId="399A8E53" w:rsidR="00F34C1F" w:rsidRPr="00F945EC" w:rsidRDefault="00F34C1F" w:rsidP="00F34C1F">
      <w:pPr>
        <w:pStyle w:val="Odlomakpopisa"/>
        <w:numPr>
          <w:ilvl w:val="0"/>
          <w:numId w:val="13"/>
        </w:numPr>
        <w:spacing w:after="0" w:line="240" w:lineRule="auto"/>
        <w:rPr>
          <w:b/>
          <w:bCs/>
          <w:sz w:val="32"/>
          <w:szCs w:val="32"/>
        </w:rPr>
      </w:pPr>
      <w:r w:rsidRPr="00F945EC">
        <w:rPr>
          <w:b/>
          <w:bCs/>
          <w:sz w:val="32"/>
          <w:szCs w:val="32"/>
        </w:rPr>
        <w:t>SELMA MELEZ 1086/II-K</w:t>
      </w:r>
    </w:p>
    <w:p w14:paraId="7A0374FA" w14:textId="25058C7B" w:rsidR="00F34C1F" w:rsidRPr="00F945EC" w:rsidRDefault="00F34C1F" w:rsidP="00F34C1F">
      <w:pPr>
        <w:pStyle w:val="Odlomakpopisa"/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Naslov rada: </w:t>
      </w:r>
      <w:r w:rsidRPr="00F945EC">
        <w:rPr>
          <w:b/>
          <w:bCs/>
          <w:sz w:val="32"/>
          <w:szCs w:val="32"/>
        </w:rPr>
        <w:t>DIGITALNA (NE)STVARNOST U BOSNI I HERCEGOVINI</w:t>
      </w:r>
    </w:p>
    <w:p w14:paraId="3F4ECE2A" w14:textId="77777777" w:rsidR="00F34C1F" w:rsidRDefault="00F34C1F" w:rsidP="00F34C1F">
      <w:pPr>
        <w:pStyle w:val="Odlomakpopisa"/>
        <w:spacing w:after="0" w:line="240" w:lineRule="auto"/>
        <w:rPr>
          <w:sz w:val="32"/>
          <w:szCs w:val="32"/>
        </w:rPr>
      </w:pPr>
      <w:bookmarkStart w:id="3" w:name="_Hlk147507358"/>
      <w:r w:rsidRPr="004533CE">
        <w:rPr>
          <w:b/>
          <w:bCs/>
          <w:sz w:val="32"/>
          <w:szCs w:val="32"/>
        </w:rPr>
        <w:t>Komisija</w:t>
      </w:r>
      <w:r>
        <w:rPr>
          <w:sz w:val="32"/>
          <w:szCs w:val="32"/>
        </w:rPr>
        <w:t>:</w:t>
      </w:r>
    </w:p>
    <w:p w14:paraId="4D47FFE4" w14:textId="0266AB8A" w:rsidR="00F34C1F" w:rsidRPr="00F34C1F" w:rsidRDefault="00F34C1F" w:rsidP="00F34C1F">
      <w:pPr>
        <w:pStyle w:val="Odlomakpopisa"/>
        <w:numPr>
          <w:ilvl w:val="0"/>
          <w:numId w:val="24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>Predsjednik: prof.dr. Lejla Turčilo</w:t>
      </w:r>
    </w:p>
    <w:p w14:paraId="5E30B77A" w14:textId="57ECE6CD" w:rsidR="00F34C1F" w:rsidRPr="00F34C1F" w:rsidRDefault="00F34C1F" w:rsidP="00F34C1F">
      <w:pPr>
        <w:pStyle w:val="Odlomakpopisa"/>
        <w:numPr>
          <w:ilvl w:val="0"/>
          <w:numId w:val="24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>Mentor: doc.dr. Enita Čustović</w:t>
      </w:r>
    </w:p>
    <w:p w14:paraId="0DFBA182" w14:textId="0B7D464F" w:rsidR="00F34C1F" w:rsidRPr="00F34C1F" w:rsidRDefault="00F34C1F" w:rsidP="00F34C1F">
      <w:pPr>
        <w:pStyle w:val="Odlomakpopisa"/>
        <w:numPr>
          <w:ilvl w:val="0"/>
          <w:numId w:val="24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>Član: prof.dr. Amer Osmić</w:t>
      </w:r>
    </w:p>
    <w:p w14:paraId="096FB812" w14:textId="03A171D4" w:rsidR="00F34C1F" w:rsidRDefault="00F34C1F" w:rsidP="00F34C1F">
      <w:pPr>
        <w:pStyle w:val="Odlomakpopisa"/>
        <w:numPr>
          <w:ilvl w:val="0"/>
          <w:numId w:val="2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Zamjenski član: prof.dr. Jasna Duraković</w:t>
      </w:r>
    </w:p>
    <w:bookmarkEnd w:id="3"/>
    <w:p w14:paraId="0CC0B16B" w14:textId="77777777" w:rsidR="00F34C1F" w:rsidRDefault="00F34C1F" w:rsidP="00F34C1F">
      <w:pPr>
        <w:spacing w:after="0" w:line="240" w:lineRule="auto"/>
        <w:ind w:left="567"/>
        <w:rPr>
          <w:sz w:val="32"/>
          <w:szCs w:val="32"/>
        </w:rPr>
      </w:pPr>
    </w:p>
    <w:p w14:paraId="4BC33B24" w14:textId="006410D4" w:rsidR="00F34C1F" w:rsidRPr="00F945EC" w:rsidRDefault="00F945EC" w:rsidP="00F945EC">
      <w:pPr>
        <w:pStyle w:val="Odlomakpopisa"/>
        <w:spacing w:after="0" w:line="240" w:lineRule="auto"/>
        <w:ind w:left="927"/>
        <w:rPr>
          <w:sz w:val="32"/>
          <w:szCs w:val="32"/>
        </w:rPr>
      </w:pPr>
      <w:r>
        <w:rPr>
          <w:sz w:val="32"/>
          <w:szCs w:val="32"/>
        </w:rPr>
        <w:t xml:space="preserve">4.. </w:t>
      </w:r>
      <w:r w:rsidR="00F34C1F" w:rsidRPr="00F945EC">
        <w:rPr>
          <w:b/>
          <w:bCs/>
          <w:sz w:val="32"/>
          <w:szCs w:val="32"/>
        </w:rPr>
        <w:t>KARIĆ NAIDA 1000/II-K</w:t>
      </w:r>
    </w:p>
    <w:p w14:paraId="3FB8DED8" w14:textId="5CB6C16F" w:rsidR="00F34C1F" w:rsidRDefault="00F34C1F" w:rsidP="00F34C1F">
      <w:pPr>
        <w:pStyle w:val="Odlomakpopisa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Naslov rada: </w:t>
      </w:r>
      <w:r w:rsidR="00F945EC" w:rsidRPr="00F945EC">
        <w:rPr>
          <w:b/>
          <w:bCs/>
          <w:sz w:val="32"/>
          <w:szCs w:val="32"/>
        </w:rPr>
        <w:t>TELEVIZIJSKO KREIRANJE JAVNOSTI U BOSNI I HERCEGOVINI: STUDIJA SLUČAJA KOMERCIJALNE TELEVIZIJE</w:t>
      </w:r>
    </w:p>
    <w:p w14:paraId="3249CB21" w14:textId="5AA4F4C6" w:rsidR="00F34C1F" w:rsidRPr="00F945EC" w:rsidRDefault="00F945EC" w:rsidP="00F945EC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</w:t>
      </w:r>
      <w:r w:rsidR="00F34C1F" w:rsidRPr="00F945EC">
        <w:rPr>
          <w:b/>
          <w:bCs/>
          <w:sz w:val="32"/>
          <w:szCs w:val="32"/>
        </w:rPr>
        <w:t>Komisija</w:t>
      </w:r>
      <w:r w:rsidR="00F34C1F" w:rsidRPr="00F945EC">
        <w:rPr>
          <w:sz w:val="32"/>
          <w:szCs w:val="32"/>
        </w:rPr>
        <w:t>:</w:t>
      </w:r>
    </w:p>
    <w:p w14:paraId="54026F7A" w14:textId="3F744F7A" w:rsidR="00F34C1F" w:rsidRPr="00F945EC" w:rsidRDefault="00F34C1F" w:rsidP="00F945EC">
      <w:pPr>
        <w:pStyle w:val="Odlomakpopisa"/>
        <w:numPr>
          <w:ilvl w:val="0"/>
          <w:numId w:val="25"/>
        </w:numPr>
        <w:spacing w:after="0" w:line="240" w:lineRule="auto"/>
        <w:rPr>
          <w:sz w:val="32"/>
          <w:szCs w:val="32"/>
        </w:rPr>
      </w:pPr>
      <w:r w:rsidRPr="00F945EC">
        <w:rPr>
          <w:sz w:val="32"/>
          <w:szCs w:val="32"/>
        </w:rPr>
        <w:t>Predsjednik-komentor: prof.dr. Lejla Turčilo</w:t>
      </w:r>
    </w:p>
    <w:p w14:paraId="7C7B87E3" w14:textId="77777777" w:rsidR="00F34C1F" w:rsidRPr="00F34C1F" w:rsidRDefault="00F34C1F" w:rsidP="00F945EC">
      <w:pPr>
        <w:pStyle w:val="Odlomakpopisa"/>
        <w:numPr>
          <w:ilvl w:val="0"/>
          <w:numId w:val="25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>Mentor: doc.dr. Enita Čustović</w:t>
      </w:r>
    </w:p>
    <w:p w14:paraId="2A19173D" w14:textId="2B724111" w:rsidR="00F34C1F" w:rsidRPr="00F34C1F" w:rsidRDefault="00F34C1F" w:rsidP="00F945EC">
      <w:pPr>
        <w:pStyle w:val="Odlomakpopisa"/>
        <w:numPr>
          <w:ilvl w:val="0"/>
          <w:numId w:val="25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 xml:space="preserve">Član: prof.dr. </w:t>
      </w:r>
      <w:r w:rsidR="00F945EC">
        <w:rPr>
          <w:sz w:val="32"/>
          <w:szCs w:val="32"/>
        </w:rPr>
        <w:t>Belma Buljubašić</w:t>
      </w:r>
    </w:p>
    <w:p w14:paraId="1F9D37BC" w14:textId="2719027E" w:rsidR="00F34C1F" w:rsidRDefault="00F34C1F" w:rsidP="00F945EC">
      <w:pPr>
        <w:pStyle w:val="Odlomakpopisa"/>
        <w:numPr>
          <w:ilvl w:val="0"/>
          <w:numId w:val="2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Zamjenski član: </w:t>
      </w:r>
      <w:r w:rsidR="00F945EC">
        <w:rPr>
          <w:sz w:val="32"/>
          <w:szCs w:val="32"/>
        </w:rPr>
        <w:t>doc.dr.Irena Praskać Salčin</w:t>
      </w:r>
    </w:p>
    <w:p w14:paraId="2F5B9F45" w14:textId="77777777" w:rsidR="00F945EC" w:rsidRDefault="00F945EC" w:rsidP="00F945EC">
      <w:pPr>
        <w:pStyle w:val="Odlomakpopisa"/>
        <w:spacing w:after="0" w:line="240" w:lineRule="auto"/>
        <w:ind w:left="927"/>
        <w:rPr>
          <w:sz w:val="32"/>
          <w:szCs w:val="32"/>
        </w:rPr>
      </w:pPr>
    </w:p>
    <w:p w14:paraId="3BE49411" w14:textId="468FBD6C" w:rsidR="00F945EC" w:rsidRDefault="00F945EC" w:rsidP="00F945EC">
      <w:pPr>
        <w:pStyle w:val="Odlomakpopisa"/>
        <w:numPr>
          <w:ilvl w:val="0"/>
          <w:numId w:val="25"/>
        </w:numPr>
        <w:spacing w:after="0" w:line="240" w:lineRule="auto"/>
        <w:rPr>
          <w:b/>
          <w:bCs/>
          <w:sz w:val="32"/>
          <w:szCs w:val="32"/>
        </w:rPr>
      </w:pPr>
      <w:r w:rsidRPr="00F945EC">
        <w:rPr>
          <w:b/>
          <w:bCs/>
          <w:sz w:val="32"/>
          <w:szCs w:val="32"/>
        </w:rPr>
        <w:t>MERIM BARAKOVIĆ 1051</w:t>
      </w:r>
      <w:r>
        <w:rPr>
          <w:b/>
          <w:bCs/>
          <w:sz w:val="32"/>
          <w:szCs w:val="32"/>
        </w:rPr>
        <w:t>/</w:t>
      </w:r>
      <w:r w:rsidRPr="00F945EC">
        <w:rPr>
          <w:b/>
          <w:bCs/>
          <w:sz w:val="32"/>
          <w:szCs w:val="32"/>
        </w:rPr>
        <w:t>II-K</w:t>
      </w:r>
    </w:p>
    <w:p w14:paraId="4F3ED314" w14:textId="1A03FECD" w:rsidR="00F945EC" w:rsidRPr="00F945EC" w:rsidRDefault="00F945EC" w:rsidP="00F945EC">
      <w:pPr>
        <w:spacing w:after="0" w:line="240" w:lineRule="auto"/>
        <w:ind w:left="567"/>
        <w:rPr>
          <w:b/>
          <w:bCs/>
          <w:sz w:val="32"/>
          <w:szCs w:val="32"/>
        </w:rPr>
      </w:pPr>
      <w:r w:rsidRPr="00F945EC">
        <w:rPr>
          <w:sz w:val="32"/>
          <w:szCs w:val="32"/>
        </w:rPr>
        <w:t>Naslov rada</w:t>
      </w:r>
      <w:r>
        <w:rPr>
          <w:b/>
          <w:bCs/>
          <w:sz w:val="32"/>
          <w:szCs w:val="32"/>
        </w:rPr>
        <w:t>: UTJECAJ DRUŠTVENIH MREŽA NA PONAŠANJE DJECE I MLADIH</w:t>
      </w:r>
    </w:p>
    <w:p w14:paraId="6FB5191A" w14:textId="549F1F57" w:rsidR="00F945EC" w:rsidRPr="00F945EC" w:rsidRDefault="00F945EC" w:rsidP="00F945EC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bookmarkStart w:id="4" w:name="_Hlk147736138"/>
      <w:r w:rsidRPr="00F945EC">
        <w:rPr>
          <w:b/>
          <w:bCs/>
          <w:sz w:val="32"/>
          <w:szCs w:val="32"/>
        </w:rPr>
        <w:t>Komisija</w:t>
      </w:r>
      <w:r w:rsidRPr="00F945EC">
        <w:rPr>
          <w:sz w:val="32"/>
          <w:szCs w:val="32"/>
        </w:rPr>
        <w:t>:</w:t>
      </w:r>
    </w:p>
    <w:p w14:paraId="1190E5BF" w14:textId="3F9FF2E0" w:rsidR="00F945EC" w:rsidRPr="00627D31" w:rsidRDefault="00F945EC" w:rsidP="00627D31">
      <w:pPr>
        <w:pStyle w:val="Odlomakpopisa"/>
        <w:numPr>
          <w:ilvl w:val="0"/>
          <w:numId w:val="26"/>
        </w:numPr>
        <w:spacing w:after="0" w:line="240" w:lineRule="auto"/>
        <w:rPr>
          <w:sz w:val="32"/>
          <w:szCs w:val="32"/>
        </w:rPr>
      </w:pPr>
      <w:r w:rsidRPr="00627D31">
        <w:rPr>
          <w:sz w:val="32"/>
          <w:szCs w:val="32"/>
        </w:rPr>
        <w:t>Predsjednik:  prof.dr. Amer Osmić</w:t>
      </w:r>
    </w:p>
    <w:p w14:paraId="7ECA880E" w14:textId="77777777" w:rsidR="00F945EC" w:rsidRPr="00F34C1F" w:rsidRDefault="00F945EC" w:rsidP="00627D31">
      <w:pPr>
        <w:pStyle w:val="Odlomakpopisa"/>
        <w:numPr>
          <w:ilvl w:val="0"/>
          <w:numId w:val="26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>Mentor: doc.dr. Enita Čustović</w:t>
      </w:r>
    </w:p>
    <w:p w14:paraId="3AD27FB7" w14:textId="1CE111C0" w:rsidR="00F945EC" w:rsidRPr="00F34C1F" w:rsidRDefault="00F945EC" w:rsidP="00627D31">
      <w:pPr>
        <w:pStyle w:val="Odlomakpopisa"/>
        <w:numPr>
          <w:ilvl w:val="0"/>
          <w:numId w:val="26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>Član: prof.dr. Lejla Turčilo</w:t>
      </w:r>
    </w:p>
    <w:p w14:paraId="387A686C" w14:textId="285BFD7C" w:rsidR="00F945EC" w:rsidRDefault="00F945EC" w:rsidP="00627D31">
      <w:pPr>
        <w:pStyle w:val="Odlomakpopisa"/>
        <w:numPr>
          <w:ilvl w:val="0"/>
          <w:numId w:val="2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Zamjenski član: prof.dr. Fahira Fejzić</w:t>
      </w:r>
      <w:r w:rsidR="00F65894">
        <w:rPr>
          <w:sz w:val="32"/>
          <w:szCs w:val="32"/>
        </w:rPr>
        <w:t xml:space="preserve"> Čengić</w:t>
      </w:r>
    </w:p>
    <w:bookmarkEnd w:id="4"/>
    <w:p w14:paraId="7A38D06E" w14:textId="77777777" w:rsidR="00F65894" w:rsidRDefault="00F65894" w:rsidP="00F65894">
      <w:pPr>
        <w:pStyle w:val="Odlomakpopisa"/>
        <w:spacing w:after="0" w:line="240" w:lineRule="auto"/>
        <w:ind w:left="927"/>
        <w:rPr>
          <w:sz w:val="32"/>
          <w:szCs w:val="32"/>
        </w:rPr>
      </w:pPr>
    </w:p>
    <w:p w14:paraId="6D457A09" w14:textId="2EDA1BB0" w:rsidR="00F65894" w:rsidRDefault="00F65894" w:rsidP="00F65894">
      <w:pPr>
        <w:pStyle w:val="Odlomakpopisa"/>
        <w:spacing w:after="0" w:line="240" w:lineRule="auto"/>
        <w:ind w:left="927"/>
        <w:rPr>
          <w:sz w:val="32"/>
          <w:szCs w:val="32"/>
        </w:rPr>
      </w:pPr>
      <w:r>
        <w:rPr>
          <w:sz w:val="32"/>
          <w:szCs w:val="32"/>
        </w:rPr>
        <w:t xml:space="preserve">6.. </w:t>
      </w:r>
      <w:r w:rsidRPr="00F65894">
        <w:rPr>
          <w:b/>
          <w:bCs/>
          <w:sz w:val="32"/>
          <w:szCs w:val="32"/>
        </w:rPr>
        <w:t>HASKIĆ SEDINA 639/II-JOU-KN</w:t>
      </w:r>
    </w:p>
    <w:p w14:paraId="3C374CAF" w14:textId="40A17465" w:rsidR="00F65894" w:rsidRDefault="00F65894" w:rsidP="00F65894">
      <w:pPr>
        <w:pStyle w:val="Odlomakpopisa"/>
        <w:spacing w:after="0" w:line="240" w:lineRule="auto"/>
        <w:ind w:left="927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Naslov rada: </w:t>
      </w:r>
      <w:r w:rsidRPr="00F65894">
        <w:rPr>
          <w:b/>
          <w:bCs/>
          <w:sz w:val="32"/>
          <w:szCs w:val="32"/>
        </w:rPr>
        <w:t>KOMUNIKOLOGIJA-IZMEĐU IDEALA I DRUŠTVENE STVARNOSTI</w:t>
      </w:r>
    </w:p>
    <w:p w14:paraId="64E791F6" w14:textId="42FA1C6B" w:rsidR="00F65894" w:rsidRPr="00F945EC" w:rsidRDefault="00F65894" w:rsidP="00F65894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Pr="00F945EC">
        <w:rPr>
          <w:b/>
          <w:bCs/>
          <w:sz w:val="32"/>
          <w:szCs w:val="32"/>
        </w:rPr>
        <w:t>Komisija</w:t>
      </w:r>
      <w:r w:rsidRPr="00F945EC">
        <w:rPr>
          <w:sz w:val="32"/>
          <w:szCs w:val="32"/>
        </w:rPr>
        <w:t>:</w:t>
      </w:r>
    </w:p>
    <w:p w14:paraId="22D78673" w14:textId="0D4D7ABA" w:rsidR="00F65894" w:rsidRPr="00F65894" w:rsidRDefault="00F65894" w:rsidP="00F65894">
      <w:pPr>
        <w:pStyle w:val="Odlomakpopisa"/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bookmarkStart w:id="5" w:name="_Hlk147736336"/>
      <w:r w:rsidRPr="00F65894">
        <w:rPr>
          <w:sz w:val="32"/>
          <w:szCs w:val="32"/>
        </w:rPr>
        <w:t>Predsjednik:  pro</w:t>
      </w:r>
      <w:r w:rsidRPr="00F65894">
        <w:rPr>
          <w:sz w:val="32"/>
          <w:szCs w:val="32"/>
        </w:rPr>
        <w:t>f.dr. Mustafa Sefo</w:t>
      </w:r>
    </w:p>
    <w:p w14:paraId="414DBBD3" w14:textId="1E6A25B2" w:rsidR="00F65894" w:rsidRPr="00F34C1F" w:rsidRDefault="00F65894" w:rsidP="00F65894">
      <w:pPr>
        <w:pStyle w:val="Odlomakpopisa"/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 xml:space="preserve">Mentor: </w:t>
      </w:r>
      <w:r>
        <w:rPr>
          <w:sz w:val="32"/>
          <w:szCs w:val="32"/>
        </w:rPr>
        <w:t>prof.dr. Fahira Fejzić Čengić</w:t>
      </w:r>
    </w:p>
    <w:p w14:paraId="5E2B6385" w14:textId="40BE56B2" w:rsidR="00F65894" w:rsidRPr="00F34C1F" w:rsidRDefault="00F65894" w:rsidP="00F65894">
      <w:pPr>
        <w:pStyle w:val="Odlomakpopisa"/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 xml:space="preserve">Član: </w:t>
      </w:r>
      <w:r>
        <w:rPr>
          <w:sz w:val="32"/>
          <w:szCs w:val="32"/>
        </w:rPr>
        <w:t>doc.dr. Irena Praskač Salčin</w:t>
      </w:r>
    </w:p>
    <w:p w14:paraId="4195C54D" w14:textId="1A311D78" w:rsidR="00F65894" w:rsidRDefault="00F65894" w:rsidP="00F65894">
      <w:pPr>
        <w:pStyle w:val="Odlomakpopisa"/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Zamjenski član: prof.dr. </w:t>
      </w:r>
      <w:r>
        <w:rPr>
          <w:sz w:val="32"/>
          <w:szCs w:val="32"/>
        </w:rPr>
        <w:t>Amila Šljivo Grbo</w:t>
      </w:r>
    </w:p>
    <w:bookmarkEnd w:id="5"/>
    <w:p w14:paraId="296F9E8E" w14:textId="77777777" w:rsidR="00F65894" w:rsidRDefault="00F65894" w:rsidP="00F65894">
      <w:pPr>
        <w:pStyle w:val="Odlomakpopisa"/>
        <w:spacing w:after="0" w:line="240" w:lineRule="auto"/>
        <w:ind w:left="927"/>
        <w:rPr>
          <w:sz w:val="32"/>
          <w:szCs w:val="32"/>
        </w:rPr>
      </w:pPr>
    </w:p>
    <w:p w14:paraId="5767CCA7" w14:textId="520B5D27" w:rsidR="00F65894" w:rsidRPr="00F65894" w:rsidRDefault="00F65894" w:rsidP="00F65894">
      <w:pPr>
        <w:pStyle w:val="Odlomakpopisa"/>
        <w:spacing w:after="0" w:line="240" w:lineRule="auto"/>
        <w:ind w:left="927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7.. </w:t>
      </w:r>
      <w:r w:rsidRPr="00F65894">
        <w:rPr>
          <w:b/>
          <w:bCs/>
          <w:sz w:val="32"/>
          <w:szCs w:val="32"/>
        </w:rPr>
        <w:t>TUROHAN INDIRA 490/II-JBC-PR</w:t>
      </w:r>
    </w:p>
    <w:p w14:paraId="777D623E" w14:textId="0A3746BE" w:rsidR="00F65894" w:rsidRDefault="00F65894" w:rsidP="00F65894">
      <w:pPr>
        <w:pStyle w:val="Odlomakpopisa"/>
        <w:spacing w:after="0" w:line="240" w:lineRule="auto"/>
        <w:ind w:left="927"/>
        <w:rPr>
          <w:b/>
          <w:bCs/>
          <w:sz w:val="32"/>
          <w:szCs w:val="32"/>
        </w:rPr>
      </w:pPr>
      <w:r w:rsidRPr="00F65894">
        <w:rPr>
          <w:sz w:val="32"/>
          <w:szCs w:val="32"/>
        </w:rPr>
        <w:t>Naslov rada:</w:t>
      </w:r>
      <w:r>
        <w:rPr>
          <w:sz w:val="32"/>
          <w:szCs w:val="32"/>
        </w:rPr>
        <w:t xml:space="preserve"> </w:t>
      </w:r>
      <w:r w:rsidRPr="00F65894">
        <w:rPr>
          <w:b/>
          <w:bCs/>
          <w:sz w:val="32"/>
          <w:szCs w:val="32"/>
        </w:rPr>
        <w:t>KOMERCIJALIZACIJA MEDIJA I NJEN UTICAJ NA RAZNOVRSNOST PROGRAMA I DRUŠTVO U BIH</w:t>
      </w:r>
    </w:p>
    <w:p w14:paraId="1F396D5C" w14:textId="77777777" w:rsidR="00F65894" w:rsidRPr="00F34C1F" w:rsidRDefault="00F65894" w:rsidP="00F65894">
      <w:pPr>
        <w:pStyle w:val="Odlomakpopisa"/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F65894">
        <w:rPr>
          <w:sz w:val="32"/>
          <w:szCs w:val="32"/>
        </w:rPr>
        <w:t xml:space="preserve">Predsjednik:  </w:t>
      </w:r>
      <w:r>
        <w:rPr>
          <w:sz w:val="32"/>
          <w:szCs w:val="32"/>
        </w:rPr>
        <w:t>doc.dr. Irena Praskač Salčin</w:t>
      </w:r>
    </w:p>
    <w:p w14:paraId="63107A00" w14:textId="79252E05" w:rsidR="00F65894" w:rsidRPr="00F65894" w:rsidRDefault="00F65894" w:rsidP="00657F41">
      <w:pPr>
        <w:pStyle w:val="Odlomakpopisa"/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F65894">
        <w:rPr>
          <w:sz w:val="32"/>
          <w:szCs w:val="32"/>
        </w:rPr>
        <w:t>Mentor: prof.dr. Fahira Fejzić Čengić</w:t>
      </w:r>
    </w:p>
    <w:p w14:paraId="0A252B18" w14:textId="33F159B1" w:rsidR="00F65894" w:rsidRPr="00F34C1F" w:rsidRDefault="00F65894" w:rsidP="00F65894">
      <w:pPr>
        <w:pStyle w:val="Odlomakpopisa"/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F34C1F">
        <w:rPr>
          <w:sz w:val="32"/>
          <w:szCs w:val="32"/>
        </w:rPr>
        <w:t xml:space="preserve">Član: </w:t>
      </w:r>
      <w:bookmarkStart w:id="6" w:name="_Hlk147736353"/>
      <w:r>
        <w:rPr>
          <w:sz w:val="32"/>
          <w:szCs w:val="32"/>
        </w:rPr>
        <w:t xml:space="preserve">doc.dr. </w:t>
      </w:r>
      <w:r>
        <w:rPr>
          <w:sz w:val="32"/>
          <w:szCs w:val="32"/>
        </w:rPr>
        <w:t>Enita Čustović</w:t>
      </w:r>
    </w:p>
    <w:bookmarkEnd w:id="6"/>
    <w:p w14:paraId="4EF2EA12" w14:textId="0C3EFB32" w:rsidR="00F65894" w:rsidRDefault="00F65894" w:rsidP="00F65894">
      <w:pPr>
        <w:pStyle w:val="Odlomakpopisa"/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Zamjenski član: </w:t>
      </w:r>
      <w:r>
        <w:rPr>
          <w:sz w:val="32"/>
          <w:szCs w:val="32"/>
        </w:rPr>
        <w:t>doc.dr. LamijaSilajdžić</w:t>
      </w:r>
    </w:p>
    <w:p w14:paraId="77A8F977" w14:textId="77777777" w:rsidR="00F65894" w:rsidRPr="00F65894" w:rsidRDefault="00F65894" w:rsidP="00F65894">
      <w:pPr>
        <w:pStyle w:val="Odlomakpopisa"/>
        <w:spacing w:after="0" w:line="240" w:lineRule="auto"/>
        <w:ind w:left="927"/>
        <w:rPr>
          <w:b/>
          <w:bCs/>
          <w:sz w:val="32"/>
          <w:szCs w:val="32"/>
        </w:rPr>
      </w:pPr>
    </w:p>
    <w:p w14:paraId="6D6FE017" w14:textId="77777777" w:rsidR="00F34C1F" w:rsidRDefault="00F34C1F" w:rsidP="00F34C1F">
      <w:pPr>
        <w:spacing w:after="0" w:line="240" w:lineRule="auto"/>
        <w:ind w:left="567"/>
        <w:rPr>
          <w:sz w:val="32"/>
          <w:szCs w:val="32"/>
        </w:rPr>
      </w:pPr>
    </w:p>
    <w:p w14:paraId="20BE4DBC" w14:textId="77777777" w:rsidR="00F34C1F" w:rsidRPr="00F34C1F" w:rsidRDefault="00F34C1F" w:rsidP="00F34C1F">
      <w:pPr>
        <w:pStyle w:val="Odlomakpopisa"/>
        <w:spacing w:after="0" w:line="240" w:lineRule="auto"/>
        <w:ind w:left="927"/>
        <w:rPr>
          <w:sz w:val="32"/>
          <w:szCs w:val="32"/>
        </w:rPr>
      </w:pPr>
    </w:p>
    <w:p w14:paraId="0C554BEF" w14:textId="77777777" w:rsidR="00F34C1F" w:rsidRDefault="00F34C1F" w:rsidP="00F34C1F">
      <w:pPr>
        <w:pStyle w:val="Odlomakpopisa"/>
        <w:spacing w:after="0" w:line="240" w:lineRule="auto"/>
        <w:rPr>
          <w:sz w:val="32"/>
          <w:szCs w:val="32"/>
        </w:rPr>
      </w:pPr>
    </w:p>
    <w:p w14:paraId="080D696A" w14:textId="77777777" w:rsidR="00F34C1F" w:rsidRPr="00F34C1F" w:rsidRDefault="00F34C1F" w:rsidP="00F34C1F">
      <w:pPr>
        <w:pStyle w:val="Odlomakpopisa"/>
        <w:spacing w:after="0" w:line="240" w:lineRule="auto"/>
        <w:rPr>
          <w:b/>
          <w:bCs/>
          <w:sz w:val="32"/>
          <w:szCs w:val="32"/>
        </w:rPr>
      </w:pPr>
    </w:p>
    <w:bookmarkEnd w:id="2"/>
    <w:p w14:paraId="3FB67C35" w14:textId="0C276776" w:rsidR="00E77647" w:rsidRPr="00F34C1F" w:rsidRDefault="00E77647" w:rsidP="007A5D9C">
      <w:pPr>
        <w:spacing w:after="0" w:line="240" w:lineRule="auto"/>
        <w:rPr>
          <w:b/>
          <w:bCs/>
          <w:sz w:val="32"/>
          <w:szCs w:val="32"/>
        </w:rPr>
      </w:pPr>
    </w:p>
    <w:p w14:paraId="0C51E9D7" w14:textId="3D84820C" w:rsidR="00C22104" w:rsidRDefault="00C22104" w:rsidP="00945924">
      <w:pPr>
        <w:spacing w:after="0"/>
        <w:rPr>
          <w:sz w:val="28"/>
          <w:szCs w:val="28"/>
        </w:rPr>
      </w:pPr>
    </w:p>
    <w:p w14:paraId="2C033308" w14:textId="18B989E3" w:rsidR="002513A6" w:rsidRDefault="002513A6" w:rsidP="00945924">
      <w:pPr>
        <w:spacing w:after="0"/>
        <w:rPr>
          <w:sz w:val="28"/>
          <w:szCs w:val="28"/>
        </w:rPr>
      </w:pPr>
    </w:p>
    <w:p w14:paraId="788A24DC" w14:textId="21CD94A3" w:rsidR="002513A6" w:rsidRPr="002513A6" w:rsidRDefault="002513A6" w:rsidP="002513A6">
      <w:pPr>
        <w:rPr>
          <w:sz w:val="28"/>
          <w:szCs w:val="28"/>
        </w:rPr>
      </w:pPr>
    </w:p>
    <w:p w14:paraId="4765FE6A" w14:textId="2420EF80" w:rsidR="002513A6" w:rsidRPr="002513A6" w:rsidRDefault="002513A6" w:rsidP="002513A6">
      <w:pPr>
        <w:rPr>
          <w:sz w:val="28"/>
          <w:szCs w:val="28"/>
        </w:rPr>
      </w:pPr>
    </w:p>
    <w:p w14:paraId="15018E09" w14:textId="11A705C6" w:rsidR="002513A6" w:rsidRPr="002513A6" w:rsidRDefault="00F003A0" w:rsidP="00F003A0">
      <w:pPr>
        <w:tabs>
          <w:tab w:val="left" w:pos="36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AFAAC7C" w14:textId="77777777" w:rsidR="002513A6" w:rsidRPr="002513A6" w:rsidRDefault="002513A6" w:rsidP="002513A6">
      <w:pPr>
        <w:rPr>
          <w:sz w:val="28"/>
          <w:szCs w:val="28"/>
        </w:rPr>
      </w:pPr>
    </w:p>
    <w:p w14:paraId="2EF80EF9" w14:textId="265F9437" w:rsidR="002513A6" w:rsidRPr="002513A6" w:rsidRDefault="002513A6" w:rsidP="002513A6">
      <w:pPr>
        <w:rPr>
          <w:sz w:val="28"/>
          <w:szCs w:val="28"/>
        </w:rPr>
      </w:pPr>
    </w:p>
    <w:p w14:paraId="60FA540F" w14:textId="77777777" w:rsidR="002513A6" w:rsidRPr="002513A6" w:rsidRDefault="002513A6" w:rsidP="002513A6">
      <w:pPr>
        <w:rPr>
          <w:sz w:val="28"/>
          <w:szCs w:val="28"/>
        </w:rPr>
      </w:pPr>
    </w:p>
    <w:p w14:paraId="510A4CD3" w14:textId="4F7FB821" w:rsidR="002513A6" w:rsidRPr="002513A6" w:rsidRDefault="002513A6" w:rsidP="002513A6">
      <w:pPr>
        <w:rPr>
          <w:sz w:val="28"/>
          <w:szCs w:val="28"/>
        </w:rPr>
      </w:pPr>
    </w:p>
    <w:p w14:paraId="0611D760" w14:textId="77777777" w:rsidR="002513A6" w:rsidRPr="002513A6" w:rsidRDefault="002513A6" w:rsidP="002513A6">
      <w:pPr>
        <w:rPr>
          <w:sz w:val="28"/>
          <w:szCs w:val="28"/>
        </w:rPr>
      </w:pPr>
    </w:p>
    <w:p w14:paraId="53F1C459" w14:textId="77777777" w:rsidR="002513A6" w:rsidRPr="002513A6" w:rsidRDefault="002513A6" w:rsidP="002513A6">
      <w:pPr>
        <w:rPr>
          <w:sz w:val="28"/>
          <w:szCs w:val="28"/>
        </w:rPr>
      </w:pPr>
    </w:p>
    <w:p w14:paraId="787A4673" w14:textId="77777777" w:rsidR="002513A6" w:rsidRPr="002513A6" w:rsidRDefault="002513A6" w:rsidP="002513A6">
      <w:pPr>
        <w:rPr>
          <w:sz w:val="28"/>
          <w:szCs w:val="28"/>
        </w:rPr>
      </w:pPr>
    </w:p>
    <w:p w14:paraId="0594027E" w14:textId="77777777" w:rsidR="002513A6" w:rsidRPr="002513A6" w:rsidRDefault="002513A6" w:rsidP="002513A6">
      <w:pPr>
        <w:rPr>
          <w:sz w:val="28"/>
          <w:szCs w:val="28"/>
        </w:rPr>
      </w:pPr>
    </w:p>
    <w:p w14:paraId="49744666" w14:textId="77777777" w:rsidR="002513A6" w:rsidRPr="002513A6" w:rsidRDefault="002513A6" w:rsidP="002513A6">
      <w:pPr>
        <w:rPr>
          <w:sz w:val="28"/>
          <w:szCs w:val="28"/>
        </w:rPr>
      </w:pPr>
    </w:p>
    <w:p w14:paraId="5DA3676D" w14:textId="77777777" w:rsidR="002513A6" w:rsidRPr="002513A6" w:rsidRDefault="002513A6" w:rsidP="002513A6">
      <w:pPr>
        <w:rPr>
          <w:sz w:val="28"/>
          <w:szCs w:val="28"/>
        </w:rPr>
      </w:pPr>
    </w:p>
    <w:p w14:paraId="4B6D27D5" w14:textId="77777777" w:rsidR="002513A6" w:rsidRPr="002513A6" w:rsidRDefault="002513A6" w:rsidP="002513A6">
      <w:pPr>
        <w:rPr>
          <w:sz w:val="28"/>
          <w:szCs w:val="28"/>
        </w:rPr>
      </w:pPr>
    </w:p>
    <w:p w14:paraId="0865B6E3" w14:textId="77777777" w:rsidR="002513A6" w:rsidRDefault="002513A6" w:rsidP="00945924">
      <w:pPr>
        <w:spacing w:after="0"/>
        <w:rPr>
          <w:sz w:val="28"/>
          <w:szCs w:val="28"/>
        </w:rPr>
      </w:pPr>
    </w:p>
    <w:p w14:paraId="65F7546A" w14:textId="77777777" w:rsidR="002513A6" w:rsidRDefault="002513A6" w:rsidP="00945924">
      <w:pPr>
        <w:spacing w:after="0"/>
        <w:rPr>
          <w:sz w:val="28"/>
          <w:szCs w:val="28"/>
        </w:rPr>
      </w:pPr>
    </w:p>
    <w:p w14:paraId="11C90CE8" w14:textId="77777777" w:rsidR="002513A6" w:rsidRDefault="002513A6" w:rsidP="00945924">
      <w:pPr>
        <w:spacing w:after="0"/>
        <w:rPr>
          <w:sz w:val="28"/>
          <w:szCs w:val="28"/>
        </w:rPr>
      </w:pPr>
    </w:p>
    <w:p w14:paraId="5F303200" w14:textId="77777777" w:rsidR="002513A6" w:rsidRDefault="002513A6" w:rsidP="00945924">
      <w:pPr>
        <w:spacing w:after="0"/>
        <w:rPr>
          <w:sz w:val="28"/>
          <w:szCs w:val="28"/>
        </w:rPr>
      </w:pPr>
    </w:p>
    <w:p w14:paraId="1F7DCEE4" w14:textId="6900CFC9" w:rsidR="00C22104" w:rsidRPr="00945924" w:rsidRDefault="002513A6" w:rsidP="00945924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C22104" w:rsidRPr="00945924" w:rsidSect="00A021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8B13" w14:textId="77777777" w:rsidR="00A42EFB" w:rsidRDefault="00A42EFB" w:rsidP="00AC1946">
      <w:pPr>
        <w:spacing w:after="0" w:line="240" w:lineRule="auto"/>
      </w:pPr>
      <w:r>
        <w:separator/>
      </w:r>
    </w:p>
  </w:endnote>
  <w:endnote w:type="continuationSeparator" w:id="0">
    <w:p w14:paraId="3DAA348D" w14:textId="77777777" w:rsidR="00A42EFB" w:rsidRDefault="00A42EFB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57D0" w14:textId="77777777" w:rsidR="00A42EFB" w:rsidRDefault="00A42EFB" w:rsidP="00AC1946">
      <w:pPr>
        <w:spacing w:after="0" w:line="240" w:lineRule="auto"/>
      </w:pPr>
      <w:r>
        <w:separator/>
      </w:r>
    </w:p>
  </w:footnote>
  <w:footnote w:type="continuationSeparator" w:id="0">
    <w:p w14:paraId="722790AE" w14:textId="77777777" w:rsidR="00A42EFB" w:rsidRDefault="00A42EFB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79"/>
    <w:multiLevelType w:val="hybridMultilevel"/>
    <w:tmpl w:val="EC5C1BFA"/>
    <w:lvl w:ilvl="0" w:tplc="0809000F">
      <w:start w:val="1"/>
      <w:numFmt w:val="decimal"/>
      <w:lvlText w:val="%1."/>
      <w:lvlJc w:val="left"/>
      <w:pPr>
        <w:ind w:left="128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18" w:hanging="360"/>
      </w:pPr>
    </w:lvl>
    <w:lvl w:ilvl="2" w:tplc="0809001B" w:tentative="1">
      <w:start w:val="1"/>
      <w:numFmt w:val="lowerRoman"/>
      <w:lvlText w:val="%3."/>
      <w:lvlJc w:val="right"/>
      <w:pPr>
        <w:ind w:left="14338" w:hanging="180"/>
      </w:pPr>
    </w:lvl>
    <w:lvl w:ilvl="3" w:tplc="0809000F" w:tentative="1">
      <w:start w:val="1"/>
      <w:numFmt w:val="decimal"/>
      <w:lvlText w:val="%4."/>
      <w:lvlJc w:val="left"/>
      <w:pPr>
        <w:ind w:left="15058" w:hanging="360"/>
      </w:pPr>
    </w:lvl>
    <w:lvl w:ilvl="4" w:tplc="08090019" w:tentative="1">
      <w:start w:val="1"/>
      <w:numFmt w:val="lowerLetter"/>
      <w:lvlText w:val="%5."/>
      <w:lvlJc w:val="left"/>
      <w:pPr>
        <w:ind w:left="15778" w:hanging="360"/>
      </w:pPr>
    </w:lvl>
    <w:lvl w:ilvl="5" w:tplc="0809001B" w:tentative="1">
      <w:start w:val="1"/>
      <w:numFmt w:val="lowerRoman"/>
      <w:lvlText w:val="%6."/>
      <w:lvlJc w:val="right"/>
      <w:pPr>
        <w:ind w:left="16498" w:hanging="180"/>
      </w:pPr>
    </w:lvl>
    <w:lvl w:ilvl="6" w:tplc="0809000F" w:tentative="1">
      <w:start w:val="1"/>
      <w:numFmt w:val="decimal"/>
      <w:lvlText w:val="%7."/>
      <w:lvlJc w:val="left"/>
      <w:pPr>
        <w:ind w:left="17218" w:hanging="360"/>
      </w:pPr>
    </w:lvl>
    <w:lvl w:ilvl="7" w:tplc="08090019" w:tentative="1">
      <w:start w:val="1"/>
      <w:numFmt w:val="lowerLetter"/>
      <w:lvlText w:val="%8."/>
      <w:lvlJc w:val="left"/>
      <w:pPr>
        <w:ind w:left="17938" w:hanging="360"/>
      </w:pPr>
    </w:lvl>
    <w:lvl w:ilvl="8" w:tplc="0809001B" w:tentative="1">
      <w:start w:val="1"/>
      <w:numFmt w:val="lowerRoman"/>
      <w:lvlText w:val="%9."/>
      <w:lvlJc w:val="right"/>
      <w:pPr>
        <w:ind w:left="18658" w:hanging="180"/>
      </w:pPr>
    </w:lvl>
  </w:abstractNum>
  <w:abstractNum w:abstractNumId="1" w15:restartNumberingAfterBreak="0">
    <w:nsid w:val="07FB4D8A"/>
    <w:multiLevelType w:val="hybridMultilevel"/>
    <w:tmpl w:val="6B7613DC"/>
    <w:lvl w:ilvl="0" w:tplc="6B5C06F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C440C9"/>
    <w:multiLevelType w:val="hybridMultilevel"/>
    <w:tmpl w:val="EB3AC25A"/>
    <w:lvl w:ilvl="0" w:tplc="80A4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216CF"/>
    <w:multiLevelType w:val="hybridMultilevel"/>
    <w:tmpl w:val="B61CF834"/>
    <w:lvl w:ilvl="0" w:tplc="08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C0CD4"/>
    <w:multiLevelType w:val="hybridMultilevel"/>
    <w:tmpl w:val="43E8A7E0"/>
    <w:lvl w:ilvl="0" w:tplc="0FA69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27D11"/>
    <w:multiLevelType w:val="hybridMultilevel"/>
    <w:tmpl w:val="83D03EE4"/>
    <w:lvl w:ilvl="0" w:tplc="0AD04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788F"/>
    <w:multiLevelType w:val="hybridMultilevel"/>
    <w:tmpl w:val="08FE586C"/>
    <w:lvl w:ilvl="0" w:tplc="825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54B58"/>
    <w:multiLevelType w:val="hybridMultilevel"/>
    <w:tmpl w:val="1FDE0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049"/>
    <w:multiLevelType w:val="hybridMultilevel"/>
    <w:tmpl w:val="E8824744"/>
    <w:lvl w:ilvl="0" w:tplc="C854F65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03051D"/>
    <w:multiLevelType w:val="hybridMultilevel"/>
    <w:tmpl w:val="E63ABD7C"/>
    <w:lvl w:ilvl="0" w:tplc="183C0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96C24"/>
    <w:multiLevelType w:val="hybridMultilevel"/>
    <w:tmpl w:val="1FDE04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F0843"/>
    <w:multiLevelType w:val="hybridMultilevel"/>
    <w:tmpl w:val="029A2D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DB39E7"/>
    <w:multiLevelType w:val="hybridMultilevel"/>
    <w:tmpl w:val="A2504FEA"/>
    <w:lvl w:ilvl="0" w:tplc="0FA69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ED3BF2"/>
    <w:multiLevelType w:val="hybridMultilevel"/>
    <w:tmpl w:val="6B8C7CDC"/>
    <w:lvl w:ilvl="0" w:tplc="0FA69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7A5D2D"/>
    <w:multiLevelType w:val="hybridMultilevel"/>
    <w:tmpl w:val="D55A9F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F26BD"/>
    <w:multiLevelType w:val="hybridMultilevel"/>
    <w:tmpl w:val="6124FBE6"/>
    <w:lvl w:ilvl="0" w:tplc="F5149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9B1737"/>
    <w:multiLevelType w:val="hybridMultilevel"/>
    <w:tmpl w:val="457AC5AA"/>
    <w:lvl w:ilvl="0" w:tplc="9266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6435E3"/>
    <w:multiLevelType w:val="hybridMultilevel"/>
    <w:tmpl w:val="135E84D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F04FE0"/>
    <w:multiLevelType w:val="hybridMultilevel"/>
    <w:tmpl w:val="98C41378"/>
    <w:lvl w:ilvl="0" w:tplc="0FA69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7B5954"/>
    <w:multiLevelType w:val="hybridMultilevel"/>
    <w:tmpl w:val="FECEB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90C1D"/>
    <w:multiLevelType w:val="hybridMultilevel"/>
    <w:tmpl w:val="13B0A8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31275"/>
    <w:multiLevelType w:val="hybridMultilevel"/>
    <w:tmpl w:val="6208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5928">
    <w:abstractNumId w:val="26"/>
  </w:num>
  <w:num w:numId="2" w16cid:durableId="976103054">
    <w:abstractNumId w:val="12"/>
  </w:num>
  <w:num w:numId="3" w16cid:durableId="1102460180">
    <w:abstractNumId w:val="13"/>
  </w:num>
  <w:num w:numId="4" w16cid:durableId="1542134191">
    <w:abstractNumId w:val="19"/>
  </w:num>
  <w:num w:numId="5" w16cid:durableId="1739474524">
    <w:abstractNumId w:val="4"/>
  </w:num>
  <w:num w:numId="6" w16cid:durableId="903562861">
    <w:abstractNumId w:val="27"/>
  </w:num>
  <w:num w:numId="7" w16cid:durableId="1323004916">
    <w:abstractNumId w:val="2"/>
  </w:num>
  <w:num w:numId="8" w16cid:durableId="1940137071">
    <w:abstractNumId w:val="7"/>
  </w:num>
  <w:num w:numId="9" w16cid:durableId="604650252">
    <w:abstractNumId w:val="8"/>
  </w:num>
  <w:num w:numId="10" w16cid:durableId="1595632408">
    <w:abstractNumId w:val="6"/>
  </w:num>
  <w:num w:numId="11" w16cid:durableId="396169910">
    <w:abstractNumId w:val="0"/>
  </w:num>
  <w:num w:numId="12" w16cid:durableId="643122597">
    <w:abstractNumId w:val="24"/>
  </w:num>
  <w:num w:numId="13" w16cid:durableId="1083768836">
    <w:abstractNumId w:val="9"/>
  </w:num>
  <w:num w:numId="14" w16cid:durableId="244343577">
    <w:abstractNumId w:val="16"/>
  </w:num>
  <w:num w:numId="15" w16cid:durableId="1586382807">
    <w:abstractNumId w:val="18"/>
  </w:num>
  <w:num w:numId="16" w16cid:durableId="1955166971">
    <w:abstractNumId w:val="25"/>
  </w:num>
  <w:num w:numId="17" w16cid:durableId="174224067">
    <w:abstractNumId w:val="20"/>
  </w:num>
  <w:num w:numId="18" w16cid:durableId="767387293">
    <w:abstractNumId w:val="10"/>
  </w:num>
  <w:num w:numId="19" w16cid:durableId="1854955559">
    <w:abstractNumId w:val="11"/>
  </w:num>
  <w:num w:numId="20" w16cid:durableId="109203368">
    <w:abstractNumId w:val="1"/>
  </w:num>
  <w:num w:numId="21" w16cid:durableId="2110080136">
    <w:abstractNumId w:val="3"/>
  </w:num>
  <w:num w:numId="22" w16cid:durableId="2031685992">
    <w:abstractNumId w:val="14"/>
  </w:num>
  <w:num w:numId="23" w16cid:durableId="2086418351">
    <w:abstractNumId w:val="23"/>
  </w:num>
  <w:num w:numId="24" w16cid:durableId="361983875">
    <w:abstractNumId w:val="17"/>
  </w:num>
  <w:num w:numId="25" w16cid:durableId="752706689">
    <w:abstractNumId w:val="5"/>
  </w:num>
  <w:num w:numId="26" w16cid:durableId="80105078">
    <w:abstractNumId w:val="21"/>
  </w:num>
  <w:num w:numId="27" w16cid:durableId="571619862">
    <w:abstractNumId w:val="15"/>
  </w:num>
  <w:num w:numId="28" w16cid:durableId="13210758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DFE"/>
    <w:rsid w:val="0000031B"/>
    <w:rsid w:val="00007774"/>
    <w:rsid w:val="00016A81"/>
    <w:rsid w:val="00025E2B"/>
    <w:rsid w:val="000324A7"/>
    <w:rsid w:val="00033AC1"/>
    <w:rsid w:val="00033F73"/>
    <w:rsid w:val="000364E5"/>
    <w:rsid w:val="00037727"/>
    <w:rsid w:val="00045464"/>
    <w:rsid w:val="00051698"/>
    <w:rsid w:val="00063086"/>
    <w:rsid w:val="00094B21"/>
    <w:rsid w:val="00097675"/>
    <w:rsid w:val="00097C96"/>
    <w:rsid w:val="000A4EC2"/>
    <w:rsid w:val="000A7841"/>
    <w:rsid w:val="000C1F89"/>
    <w:rsid w:val="000C29E8"/>
    <w:rsid w:val="000C5E80"/>
    <w:rsid w:val="000D4B01"/>
    <w:rsid w:val="000D7C7A"/>
    <w:rsid w:val="000E4411"/>
    <w:rsid w:val="000E62C3"/>
    <w:rsid w:val="000F21F6"/>
    <w:rsid w:val="000F7BAB"/>
    <w:rsid w:val="00101517"/>
    <w:rsid w:val="0010188E"/>
    <w:rsid w:val="001018B6"/>
    <w:rsid w:val="00101A52"/>
    <w:rsid w:val="00102B67"/>
    <w:rsid w:val="00112271"/>
    <w:rsid w:val="00114BD8"/>
    <w:rsid w:val="001240AE"/>
    <w:rsid w:val="00125129"/>
    <w:rsid w:val="00125348"/>
    <w:rsid w:val="001343B3"/>
    <w:rsid w:val="00137D7D"/>
    <w:rsid w:val="00143BC3"/>
    <w:rsid w:val="00144402"/>
    <w:rsid w:val="001563DC"/>
    <w:rsid w:val="001658DE"/>
    <w:rsid w:val="00173AF3"/>
    <w:rsid w:val="00174E84"/>
    <w:rsid w:val="001765D4"/>
    <w:rsid w:val="00185009"/>
    <w:rsid w:val="00185A32"/>
    <w:rsid w:val="00196524"/>
    <w:rsid w:val="001A2F30"/>
    <w:rsid w:val="001A3A89"/>
    <w:rsid w:val="001B138F"/>
    <w:rsid w:val="001C4251"/>
    <w:rsid w:val="001D2B40"/>
    <w:rsid w:val="001D7C1C"/>
    <w:rsid w:val="001E46C8"/>
    <w:rsid w:val="001E614A"/>
    <w:rsid w:val="00205D06"/>
    <w:rsid w:val="0020608F"/>
    <w:rsid w:val="00213E0C"/>
    <w:rsid w:val="00226E07"/>
    <w:rsid w:val="002461E8"/>
    <w:rsid w:val="002513A6"/>
    <w:rsid w:val="00253C60"/>
    <w:rsid w:val="002620CD"/>
    <w:rsid w:val="002744B7"/>
    <w:rsid w:val="00277525"/>
    <w:rsid w:val="00282FAA"/>
    <w:rsid w:val="00283281"/>
    <w:rsid w:val="0029247E"/>
    <w:rsid w:val="00292A0E"/>
    <w:rsid w:val="0029716C"/>
    <w:rsid w:val="002A39E3"/>
    <w:rsid w:val="002A5FB1"/>
    <w:rsid w:val="002A676D"/>
    <w:rsid w:val="002E2393"/>
    <w:rsid w:val="002E5CCA"/>
    <w:rsid w:val="002F1397"/>
    <w:rsid w:val="003019A3"/>
    <w:rsid w:val="0030421C"/>
    <w:rsid w:val="00305F72"/>
    <w:rsid w:val="00330BDC"/>
    <w:rsid w:val="003368E7"/>
    <w:rsid w:val="00342AFD"/>
    <w:rsid w:val="00344E00"/>
    <w:rsid w:val="00346D9E"/>
    <w:rsid w:val="0034797A"/>
    <w:rsid w:val="00353A2A"/>
    <w:rsid w:val="00362868"/>
    <w:rsid w:val="00365C55"/>
    <w:rsid w:val="00366D90"/>
    <w:rsid w:val="00392D23"/>
    <w:rsid w:val="003A6FF3"/>
    <w:rsid w:val="003B3D28"/>
    <w:rsid w:val="003C5DB1"/>
    <w:rsid w:val="003D78CF"/>
    <w:rsid w:val="00407934"/>
    <w:rsid w:val="00410F2C"/>
    <w:rsid w:val="004166BC"/>
    <w:rsid w:val="004272ED"/>
    <w:rsid w:val="00436FC9"/>
    <w:rsid w:val="0044509A"/>
    <w:rsid w:val="004533CE"/>
    <w:rsid w:val="00460035"/>
    <w:rsid w:val="00464307"/>
    <w:rsid w:val="004673BB"/>
    <w:rsid w:val="00471410"/>
    <w:rsid w:val="00473E1E"/>
    <w:rsid w:val="00473EF9"/>
    <w:rsid w:val="00474C1D"/>
    <w:rsid w:val="0047791E"/>
    <w:rsid w:val="004975E7"/>
    <w:rsid w:val="004A4F8E"/>
    <w:rsid w:val="004B6226"/>
    <w:rsid w:val="004C4246"/>
    <w:rsid w:val="004D04AA"/>
    <w:rsid w:val="004D0FE9"/>
    <w:rsid w:val="004D4B07"/>
    <w:rsid w:val="004E1812"/>
    <w:rsid w:val="004E47EC"/>
    <w:rsid w:val="004F588E"/>
    <w:rsid w:val="0051127D"/>
    <w:rsid w:val="00512DC6"/>
    <w:rsid w:val="0051764B"/>
    <w:rsid w:val="0053200B"/>
    <w:rsid w:val="00544911"/>
    <w:rsid w:val="00546073"/>
    <w:rsid w:val="005501AD"/>
    <w:rsid w:val="00561EF2"/>
    <w:rsid w:val="00566E83"/>
    <w:rsid w:val="00571FDB"/>
    <w:rsid w:val="00572F0E"/>
    <w:rsid w:val="00580C27"/>
    <w:rsid w:val="00581DF4"/>
    <w:rsid w:val="00593119"/>
    <w:rsid w:val="005A0E32"/>
    <w:rsid w:val="005A1A41"/>
    <w:rsid w:val="005A576E"/>
    <w:rsid w:val="005B642D"/>
    <w:rsid w:val="005B7677"/>
    <w:rsid w:val="005D6655"/>
    <w:rsid w:val="005E0873"/>
    <w:rsid w:val="005E40CA"/>
    <w:rsid w:val="006018B8"/>
    <w:rsid w:val="00627D31"/>
    <w:rsid w:val="00631DE2"/>
    <w:rsid w:val="00633994"/>
    <w:rsid w:val="00646776"/>
    <w:rsid w:val="00646CF7"/>
    <w:rsid w:val="00687008"/>
    <w:rsid w:val="00693035"/>
    <w:rsid w:val="00696B19"/>
    <w:rsid w:val="006A1BB2"/>
    <w:rsid w:val="006A6C44"/>
    <w:rsid w:val="006B1905"/>
    <w:rsid w:val="006B24D4"/>
    <w:rsid w:val="006C6176"/>
    <w:rsid w:val="006F5E53"/>
    <w:rsid w:val="006F6AB5"/>
    <w:rsid w:val="006F6E82"/>
    <w:rsid w:val="00715B35"/>
    <w:rsid w:val="00715CFE"/>
    <w:rsid w:val="00731BDA"/>
    <w:rsid w:val="00744897"/>
    <w:rsid w:val="0074608E"/>
    <w:rsid w:val="0075105C"/>
    <w:rsid w:val="007563D7"/>
    <w:rsid w:val="0075733C"/>
    <w:rsid w:val="007620D1"/>
    <w:rsid w:val="0077537A"/>
    <w:rsid w:val="00780FBB"/>
    <w:rsid w:val="00785584"/>
    <w:rsid w:val="007A0517"/>
    <w:rsid w:val="007A07FF"/>
    <w:rsid w:val="007A5D9C"/>
    <w:rsid w:val="007B1F76"/>
    <w:rsid w:val="007B39E0"/>
    <w:rsid w:val="007B601D"/>
    <w:rsid w:val="007C4392"/>
    <w:rsid w:val="007D1B3E"/>
    <w:rsid w:val="007E4977"/>
    <w:rsid w:val="007E53CB"/>
    <w:rsid w:val="007F0278"/>
    <w:rsid w:val="007F7AAF"/>
    <w:rsid w:val="00810EB8"/>
    <w:rsid w:val="008128C2"/>
    <w:rsid w:val="00814FC8"/>
    <w:rsid w:val="00820D93"/>
    <w:rsid w:val="008223FE"/>
    <w:rsid w:val="00824AF4"/>
    <w:rsid w:val="00830781"/>
    <w:rsid w:val="00853AB6"/>
    <w:rsid w:val="00856069"/>
    <w:rsid w:val="00857354"/>
    <w:rsid w:val="008636F4"/>
    <w:rsid w:val="00871E1C"/>
    <w:rsid w:val="00895AFF"/>
    <w:rsid w:val="00897298"/>
    <w:rsid w:val="008A0820"/>
    <w:rsid w:val="008A4EB3"/>
    <w:rsid w:val="008B2036"/>
    <w:rsid w:val="008B56F6"/>
    <w:rsid w:val="008C09F3"/>
    <w:rsid w:val="008C5280"/>
    <w:rsid w:val="008D657D"/>
    <w:rsid w:val="00900EB8"/>
    <w:rsid w:val="00912A64"/>
    <w:rsid w:val="0091477F"/>
    <w:rsid w:val="00927141"/>
    <w:rsid w:val="00932391"/>
    <w:rsid w:val="00933F83"/>
    <w:rsid w:val="00940A2C"/>
    <w:rsid w:val="0094176F"/>
    <w:rsid w:val="009423F9"/>
    <w:rsid w:val="00945924"/>
    <w:rsid w:val="00947026"/>
    <w:rsid w:val="009559FF"/>
    <w:rsid w:val="00956A33"/>
    <w:rsid w:val="00967859"/>
    <w:rsid w:val="009709EE"/>
    <w:rsid w:val="00970FC7"/>
    <w:rsid w:val="00973CD1"/>
    <w:rsid w:val="0098004B"/>
    <w:rsid w:val="00983854"/>
    <w:rsid w:val="0098779A"/>
    <w:rsid w:val="009968E0"/>
    <w:rsid w:val="009A1051"/>
    <w:rsid w:val="009A7E67"/>
    <w:rsid w:val="009B06A3"/>
    <w:rsid w:val="009C0D72"/>
    <w:rsid w:val="009C1BDF"/>
    <w:rsid w:val="009C2132"/>
    <w:rsid w:val="009C336C"/>
    <w:rsid w:val="009C4957"/>
    <w:rsid w:val="009D718A"/>
    <w:rsid w:val="009D755D"/>
    <w:rsid w:val="009E07E6"/>
    <w:rsid w:val="009F3C49"/>
    <w:rsid w:val="009F5EEE"/>
    <w:rsid w:val="00A010D8"/>
    <w:rsid w:val="00A021A2"/>
    <w:rsid w:val="00A140C2"/>
    <w:rsid w:val="00A15286"/>
    <w:rsid w:val="00A312A0"/>
    <w:rsid w:val="00A32809"/>
    <w:rsid w:val="00A42EFB"/>
    <w:rsid w:val="00A52BDF"/>
    <w:rsid w:val="00A663E8"/>
    <w:rsid w:val="00A70531"/>
    <w:rsid w:val="00A70F45"/>
    <w:rsid w:val="00A73127"/>
    <w:rsid w:val="00A8229D"/>
    <w:rsid w:val="00A82938"/>
    <w:rsid w:val="00A8618C"/>
    <w:rsid w:val="00A918D1"/>
    <w:rsid w:val="00A935AB"/>
    <w:rsid w:val="00AA14F7"/>
    <w:rsid w:val="00AA3B39"/>
    <w:rsid w:val="00AC1946"/>
    <w:rsid w:val="00AC2BF8"/>
    <w:rsid w:val="00AC4987"/>
    <w:rsid w:val="00AD1C80"/>
    <w:rsid w:val="00AD7E15"/>
    <w:rsid w:val="00AE265C"/>
    <w:rsid w:val="00AF5B6F"/>
    <w:rsid w:val="00AF72F7"/>
    <w:rsid w:val="00B04138"/>
    <w:rsid w:val="00B05703"/>
    <w:rsid w:val="00B11D01"/>
    <w:rsid w:val="00B20D8B"/>
    <w:rsid w:val="00B21E29"/>
    <w:rsid w:val="00B31C08"/>
    <w:rsid w:val="00B33380"/>
    <w:rsid w:val="00B33C98"/>
    <w:rsid w:val="00B41FF6"/>
    <w:rsid w:val="00B5204E"/>
    <w:rsid w:val="00B527DE"/>
    <w:rsid w:val="00B54972"/>
    <w:rsid w:val="00B60F63"/>
    <w:rsid w:val="00B62CA5"/>
    <w:rsid w:val="00B712C3"/>
    <w:rsid w:val="00B75A34"/>
    <w:rsid w:val="00B7754A"/>
    <w:rsid w:val="00B810D0"/>
    <w:rsid w:val="00B83BB2"/>
    <w:rsid w:val="00B877AC"/>
    <w:rsid w:val="00B9000B"/>
    <w:rsid w:val="00B91406"/>
    <w:rsid w:val="00B91689"/>
    <w:rsid w:val="00BB28B4"/>
    <w:rsid w:val="00BC3E17"/>
    <w:rsid w:val="00BC5367"/>
    <w:rsid w:val="00BF2CBD"/>
    <w:rsid w:val="00BF2D8E"/>
    <w:rsid w:val="00BF40E7"/>
    <w:rsid w:val="00C22104"/>
    <w:rsid w:val="00C22148"/>
    <w:rsid w:val="00C41815"/>
    <w:rsid w:val="00C456D1"/>
    <w:rsid w:val="00C456F1"/>
    <w:rsid w:val="00C51223"/>
    <w:rsid w:val="00C5603E"/>
    <w:rsid w:val="00C60545"/>
    <w:rsid w:val="00C65A43"/>
    <w:rsid w:val="00C71CAC"/>
    <w:rsid w:val="00C7399F"/>
    <w:rsid w:val="00C76582"/>
    <w:rsid w:val="00C96424"/>
    <w:rsid w:val="00C96C56"/>
    <w:rsid w:val="00C97795"/>
    <w:rsid w:val="00CA2395"/>
    <w:rsid w:val="00CA57AC"/>
    <w:rsid w:val="00CB5504"/>
    <w:rsid w:val="00CD12E7"/>
    <w:rsid w:val="00CE799E"/>
    <w:rsid w:val="00CF36CF"/>
    <w:rsid w:val="00D063BB"/>
    <w:rsid w:val="00D11EC9"/>
    <w:rsid w:val="00D16F00"/>
    <w:rsid w:val="00D21CDB"/>
    <w:rsid w:val="00D25CF8"/>
    <w:rsid w:val="00D3536B"/>
    <w:rsid w:val="00D5343A"/>
    <w:rsid w:val="00D55492"/>
    <w:rsid w:val="00D56856"/>
    <w:rsid w:val="00D60477"/>
    <w:rsid w:val="00D62059"/>
    <w:rsid w:val="00D640F4"/>
    <w:rsid w:val="00D64720"/>
    <w:rsid w:val="00D6575C"/>
    <w:rsid w:val="00D6589A"/>
    <w:rsid w:val="00D731D6"/>
    <w:rsid w:val="00D74F26"/>
    <w:rsid w:val="00D75988"/>
    <w:rsid w:val="00D90876"/>
    <w:rsid w:val="00D931C8"/>
    <w:rsid w:val="00D942AF"/>
    <w:rsid w:val="00D94899"/>
    <w:rsid w:val="00D954FB"/>
    <w:rsid w:val="00D95C07"/>
    <w:rsid w:val="00DA4446"/>
    <w:rsid w:val="00DA73FE"/>
    <w:rsid w:val="00DA7A69"/>
    <w:rsid w:val="00DD0C82"/>
    <w:rsid w:val="00DE4DFE"/>
    <w:rsid w:val="00DE539A"/>
    <w:rsid w:val="00DE5519"/>
    <w:rsid w:val="00DE714D"/>
    <w:rsid w:val="00DF319B"/>
    <w:rsid w:val="00E06D70"/>
    <w:rsid w:val="00E17F2E"/>
    <w:rsid w:val="00E206D3"/>
    <w:rsid w:val="00E301F9"/>
    <w:rsid w:val="00E310B2"/>
    <w:rsid w:val="00E32441"/>
    <w:rsid w:val="00E329A1"/>
    <w:rsid w:val="00E35F87"/>
    <w:rsid w:val="00E443CF"/>
    <w:rsid w:val="00E460D9"/>
    <w:rsid w:val="00E61C86"/>
    <w:rsid w:val="00E77647"/>
    <w:rsid w:val="00E83BC6"/>
    <w:rsid w:val="00E91062"/>
    <w:rsid w:val="00E94B07"/>
    <w:rsid w:val="00E979CD"/>
    <w:rsid w:val="00EA18BC"/>
    <w:rsid w:val="00EA4D8A"/>
    <w:rsid w:val="00EA7BD5"/>
    <w:rsid w:val="00EB45DC"/>
    <w:rsid w:val="00EC2EE2"/>
    <w:rsid w:val="00ED0175"/>
    <w:rsid w:val="00ED51EE"/>
    <w:rsid w:val="00ED760E"/>
    <w:rsid w:val="00EE5D6E"/>
    <w:rsid w:val="00EE7303"/>
    <w:rsid w:val="00EF5F75"/>
    <w:rsid w:val="00F003A0"/>
    <w:rsid w:val="00F03E76"/>
    <w:rsid w:val="00F04169"/>
    <w:rsid w:val="00F077C0"/>
    <w:rsid w:val="00F10DE2"/>
    <w:rsid w:val="00F219F4"/>
    <w:rsid w:val="00F34C1F"/>
    <w:rsid w:val="00F36CC2"/>
    <w:rsid w:val="00F40B4F"/>
    <w:rsid w:val="00F4228A"/>
    <w:rsid w:val="00F61898"/>
    <w:rsid w:val="00F63A69"/>
    <w:rsid w:val="00F65894"/>
    <w:rsid w:val="00F7788D"/>
    <w:rsid w:val="00F8638B"/>
    <w:rsid w:val="00F909DD"/>
    <w:rsid w:val="00F91F29"/>
    <w:rsid w:val="00F945EC"/>
    <w:rsid w:val="00F955F5"/>
    <w:rsid w:val="00FB573B"/>
    <w:rsid w:val="00FB6EF5"/>
    <w:rsid w:val="00FB79A2"/>
    <w:rsid w:val="00FB7AF3"/>
    <w:rsid w:val="00FC5F50"/>
    <w:rsid w:val="00FD007E"/>
    <w:rsid w:val="00FD63C0"/>
    <w:rsid w:val="00FD6965"/>
    <w:rsid w:val="00FE0DB2"/>
    <w:rsid w:val="00FE5C6B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docId w15:val="{6C73B280-B74A-4DA6-9AF6-61672593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  <w:style w:type="paragraph" w:customStyle="1" w:styleId="Default">
    <w:name w:val="Default"/>
    <w:rsid w:val="0020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2E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0F21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459D-20E6-4CB9-9B6D-1EEBF52A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52</cp:revision>
  <dcterms:created xsi:type="dcterms:W3CDTF">2019-11-15T09:09:00Z</dcterms:created>
  <dcterms:modified xsi:type="dcterms:W3CDTF">2023-10-09T07:33:00Z</dcterms:modified>
</cp:coreProperties>
</file>