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8E7C" w14:textId="18A4CCA0" w:rsidR="006177CC" w:rsidRPr="00781DA7" w:rsidRDefault="006177CC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ECFF1" w14:textId="4DFC5181" w:rsidR="00A55E95" w:rsidRPr="00781DA7" w:rsidRDefault="00A55E95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>B</w:t>
      </w:r>
      <w:r w:rsidR="00CC76F5" w:rsidRPr="00781DA7">
        <w:rPr>
          <w:rFonts w:ascii="Times New Roman" w:hAnsi="Times New Roman" w:cs="Times New Roman"/>
          <w:sz w:val="24"/>
          <w:szCs w:val="24"/>
        </w:rPr>
        <w:t>r</w:t>
      </w:r>
      <w:r w:rsidRPr="00781DA7">
        <w:rPr>
          <w:rFonts w:ascii="Times New Roman" w:hAnsi="Times New Roman" w:cs="Times New Roman"/>
          <w:sz w:val="24"/>
          <w:szCs w:val="24"/>
        </w:rPr>
        <w:t>oj: 02-1-</w:t>
      </w:r>
      <w:r w:rsidR="00334803">
        <w:rPr>
          <w:rFonts w:ascii="Times New Roman" w:hAnsi="Times New Roman" w:cs="Times New Roman"/>
          <w:sz w:val="24"/>
          <w:szCs w:val="24"/>
        </w:rPr>
        <w:t>1861</w:t>
      </w:r>
      <w:r w:rsidRPr="00781DA7">
        <w:rPr>
          <w:rFonts w:ascii="Times New Roman" w:hAnsi="Times New Roman" w:cs="Times New Roman"/>
          <w:sz w:val="24"/>
          <w:szCs w:val="24"/>
        </w:rPr>
        <w:t>-1/2</w:t>
      </w:r>
      <w:r w:rsidR="00CC76F5" w:rsidRPr="00781DA7">
        <w:rPr>
          <w:rFonts w:ascii="Times New Roman" w:hAnsi="Times New Roman" w:cs="Times New Roman"/>
          <w:sz w:val="24"/>
          <w:szCs w:val="24"/>
        </w:rPr>
        <w:t>4</w:t>
      </w:r>
    </w:p>
    <w:p w14:paraId="215B882A" w14:textId="241AB093" w:rsidR="00781DA7" w:rsidRPr="00781DA7" w:rsidRDefault="00A55E95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Sarajevo, </w:t>
      </w:r>
      <w:r w:rsidR="00535786" w:rsidRPr="00781DA7">
        <w:rPr>
          <w:rFonts w:ascii="Times New Roman" w:hAnsi="Times New Roman" w:cs="Times New Roman"/>
          <w:sz w:val="24"/>
          <w:szCs w:val="24"/>
        </w:rPr>
        <w:t>12</w:t>
      </w:r>
      <w:r w:rsidR="005A192F" w:rsidRPr="00781DA7">
        <w:rPr>
          <w:rFonts w:ascii="Times New Roman" w:hAnsi="Times New Roman" w:cs="Times New Roman"/>
          <w:sz w:val="24"/>
          <w:szCs w:val="24"/>
        </w:rPr>
        <w:t>.1</w:t>
      </w:r>
      <w:r w:rsidR="00CC76F5" w:rsidRPr="00781DA7">
        <w:rPr>
          <w:rFonts w:ascii="Times New Roman" w:hAnsi="Times New Roman" w:cs="Times New Roman"/>
          <w:sz w:val="24"/>
          <w:szCs w:val="24"/>
        </w:rPr>
        <w:t>0</w:t>
      </w:r>
      <w:r w:rsidR="005A192F" w:rsidRPr="00781DA7">
        <w:rPr>
          <w:rFonts w:ascii="Times New Roman" w:hAnsi="Times New Roman" w:cs="Times New Roman"/>
          <w:sz w:val="24"/>
          <w:szCs w:val="24"/>
        </w:rPr>
        <w:t>.202</w:t>
      </w:r>
      <w:r w:rsidR="00CC76F5" w:rsidRPr="00781DA7">
        <w:rPr>
          <w:rFonts w:ascii="Times New Roman" w:hAnsi="Times New Roman" w:cs="Times New Roman"/>
          <w:sz w:val="24"/>
          <w:szCs w:val="24"/>
        </w:rPr>
        <w:t>4</w:t>
      </w:r>
      <w:r w:rsidR="005A192F" w:rsidRPr="00781DA7">
        <w:rPr>
          <w:rFonts w:ascii="Times New Roman" w:hAnsi="Times New Roman" w:cs="Times New Roman"/>
          <w:sz w:val="24"/>
          <w:szCs w:val="24"/>
        </w:rPr>
        <w:t>.</w:t>
      </w:r>
      <w:r w:rsidRPr="00781DA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FB7FCD4" w14:textId="290E4931" w:rsidR="000505F9" w:rsidRPr="00781DA7" w:rsidRDefault="00A55E95" w:rsidP="00781DA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781DA7">
        <w:rPr>
          <w:rFonts w:ascii="Times New Roman" w:hAnsi="Times New Roman" w:cs="Times New Roman"/>
          <w:sz w:val="24"/>
          <w:szCs w:val="24"/>
        </w:rPr>
        <w:t>6</w:t>
      </w:r>
      <w:r w:rsidR="00535786" w:rsidRPr="00781DA7">
        <w:rPr>
          <w:rFonts w:ascii="Times New Roman" w:hAnsi="Times New Roman" w:cs="Times New Roman"/>
          <w:sz w:val="24"/>
          <w:szCs w:val="24"/>
        </w:rPr>
        <w:t>9</w:t>
      </w:r>
      <w:r w:rsidR="00E907CF" w:rsidRPr="00781DA7">
        <w:rPr>
          <w:rFonts w:ascii="Times New Roman" w:hAnsi="Times New Roman" w:cs="Times New Roman"/>
          <w:sz w:val="24"/>
          <w:szCs w:val="24"/>
        </w:rPr>
        <w:t xml:space="preserve">. </w:t>
      </w:r>
      <w:r w:rsidRPr="00781DA7">
        <w:rPr>
          <w:rFonts w:ascii="Times New Roman" w:hAnsi="Times New Roman" w:cs="Times New Roman"/>
          <w:sz w:val="24"/>
          <w:szCs w:val="24"/>
        </w:rPr>
        <w:t xml:space="preserve"> Zakona o visokom obrazovanju Kantona Sarajevo (</w:t>
      </w:r>
      <w:r w:rsidR="00E907CF" w:rsidRPr="00781DA7">
        <w:rPr>
          <w:rFonts w:ascii="Times New Roman" w:hAnsi="Times New Roman" w:cs="Times New Roman"/>
          <w:sz w:val="24"/>
          <w:szCs w:val="24"/>
        </w:rPr>
        <w:t>''</w:t>
      </w:r>
      <w:r w:rsidRPr="00781DA7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781DA7">
        <w:rPr>
          <w:rFonts w:ascii="Times New Roman" w:hAnsi="Times New Roman" w:cs="Times New Roman"/>
          <w:sz w:val="24"/>
          <w:szCs w:val="24"/>
        </w:rPr>
        <w:t>''</w:t>
      </w:r>
      <w:r w:rsidRPr="00781DA7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781DA7">
        <w:rPr>
          <w:rFonts w:ascii="Times New Roman" w:hAnsi="Times New Roman" w:cs="Times New Roman"/>
          <w:sz w:val="24"/>
          <w:szCs w:val="24"/>
        </w:rPr>
        <w:t>6/22</w:t>
      </w:r>
      <w:r w:rsidRPr="00781DA7">
        <w:rPr>
          <w:rFonts w:ascii="Times New Roman" w:hAnsi="Times New Roman" w:cs="Times New Roman"/>
          <w:sz w:val="24"/>
          <w:szCs w:val="24"/>
        </w:rPr>
        <w:t>)</w:t>
      </w:r>
      <w:r w:rsidR="000838E3" w:rsidRPr="00781DA7">
        <w:rPr>
          <w:rFonts w:ascii="Times New Roman" w:hAnsi="Times New Roman" w:cs="Times New Roman"/>
          <w:sz w:val="24"/>
          <w:szCs w:val="24"/>
        </w:rPr>
        <w:t xml:space="preserve">, </w:t>
      </w:r>
      <w:r w:rsidRPr="00781DA7">
        <w:rPr>
          <w:rFonts w:ascii="Times New Roman" w:hAnsi="Times New Roman" w:cs="Times New Roman"/>
          <w:sz w:val="24"/>
          <w:szCs w:val="24"/>
        </w:rPr>
        <w:t>člana 1</w:t>
      </w:r>
      <w:r w:rsidR="000505F9" w:rsidRPr="00781DA7">
        <w:rPr>
          <w:rFonts w:ascii="Times New Roman" w:hAnsi="Times New Roman" w:cs="Times New Roman"/>
          <w:sz w:val="24"/>
          <w:szCs w:val="24"/>
        </w:rPr>
        <w:t>11</w:t>
      </w:r>
      <w:r w:rsidR="00535786" w:rsidRPr="00781DA7">
        <w:rPr>
          <w:rFonts w:ascii="Times New Roman" w:hAnsi="Times New Roman" w:cs="Times New Roman"/>
          <w:sz w:val="24"/>
          <w:szCs w:val="24"/>
        </w:rPr>
        <w:t xml:space="preserve">. </w:t>
      </w:r>
      <w:r w:rsidRPr="00781DA7">
        <w:rPr>
          <w:rFonts w:ascii="Times New Roman" w:hAnsi="Times New Roman" w:cs="Times New Roman"/>
          <w:sz w:val="24"/>
          <w:szCs w:val="24"/>
        </w:rPr>
        <w:t>Statuta Univerziteta u Sarajevu,</w:t>
      </w:r>
      <w:r w:rsidR="00535786" w:rsidRPr="00781DA7">
        <w:rPr>
          <w:rFonts w:ascii="Times New Roman" w:hAnsi="Times New Roman" w:cs="Times New Roman"/>
          <w:sz w:val="24"/>
          <w:szCs w:val="24"/>
        </w:rPr>
        <w:t xml:space="preserve"> člana 15.  Pravila studiranja za treći ciklus studija na Univerzitetu u Sarajevu,</w:t>
      </w:r>
      <w:r w:rsidR="00FB325E">
        <w:rPr>
          <w:rFonts w:ascii="Times New Roman" w:hAnsi="Times New Roman" w:cs="Times New Roman"/>
          <w:sz w:val="24"/>
          <w:szCs w:val="24"/>
        </w:rPr>
        <w:t xml:space="preserve"> odredbi </w:t>
      </w:r>
      <w:r w:rsidR="00354B46">
        <w:rPr>
          <w:rFonts w:ascii="Times New Roman" w:hAnsi="Times New Roman" w:cs="Times New Roman"/>
          <w:sz w:val="24"/>
          <w:szCs w:val="24"/>
        </w:rPr>
        <w:t xml:space="preserve">Sporazuma o posjeti doktoranta, između </w:t>
      </w:r>
      <w:r w:rsidR="00FB325E">
        <w:rPr>
          <w:rFonts w:ascii="Times New Roman" w:hAnsi="Times New Roman" w:cs="Times New Roman"/>
          <w:sz w:val="24"/>
          <w:szCs w:val="24"/>
        </w:rPr>
        <w:t xml:space="preserve">Univeriteta u Sarajevu-Fakulteta </w:t>
      </w:r>
      <w:r w:rsidR="00354B46">
        <w:rPr>
          <w:rFonts w:ascii="Times New Roman" w:hAnsi="Times New Roman" w:cs="Times New Roman"/>
          <w:sz w:val="24"/>
          <w:szCs w:val="24"/>
        </w:rPr>
        <w:t>političkih</w:t>
      </w:r>
      <w:r w:rsidR="00FB325E">
        <w:rPr>
          <w:rFonts w:ascii="Times New Roman" w:hAnsi="Times New Roman" w:cs="Times New Roman"/>
          <w:sz w:val="24"/>
          <w:szCs w:val="24"/>
        </w:rPr>
        <w:t xml:space="preserve"> nauka i </w:t>
      </w:r>
      <w:r w:rsidR="00FB325E" w:rsidRPr="00FB325E">
        <w:rPr>
          <w:rFonts w:ascii="Times New Roman" w:hAnsi="Times New Roman" w:cs="Times New Roman"/>
          <w:sz w:val="24"/>
          <w:szCs w:val="24"/>
        </w:rPr>
        <w:t>Universita Cattolica del Sacro Cuore - Milano, Italija</w:t>
      </w:r>
      <w:r w:rsidR="00FB3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25E" w:rsidRPr="00FB325E">
        <w:rPr>
          <w:rFonts w:ascii="Times New Roman" w:hAnsi="Times New Roman" w:cs="Times New Roman"/>
          <w:sz w:val="24"/>
          <w:szCs w:val="24"/>
        </w:rPr>
        <w:t xml:space="preserve">od </w:t>
      </w:r>
      <w:r w:rsidR="00354B46">
        <w:rPr>
          <w:rFonts w:ascii="Times New Roman" w:hAnsi="Times New Roman" w:cs="Times New Roman"/>
          <w:sz w:val="24"/>
          <w:szCs w:val="24"/>
        </w:rPr>
        <w:t>11</w:t>
      </w:r>
      <w:r w:rsidR="00FB325E" w:rsidRPr="00FB325E">
        <w:rPr>
          <w:rFonts w:ascii="Times New Roman" w:hAnsi="Times New Roman" w:cs="Times New Roman"/>
          <w:sz w:val="24"/>
          <w:szCs w:val="24"/>
        </w:rPr>
        <w:t>.1</w:t>
      </w:r>
      <w:r w:rsidR="00354B46">
        <w:rPr>
          <w:rFonts w:ascii="Times New Roman" w:hAnsi="Times New Roman" w:cs="Times New Roman"/>
          <w:sz w:val="24"/>
          <w:szCs w:val="24"/>
        </w:rPr>
        <w:t>1</w:t>
      </w:r>
      <w:r w:rsidR="00FB325E" w:rsidRPr="00FB325E">
        <w:rPr>
          <w:rFonts w:ascii="Times New Roman" w:hAnsi="Times New Roman" w:cs="Times New Roman"/>
          <w:sz w:val="24"/>
          <w:szCs w:val="24"/>
        </w:rPr>
        <w:t>.2024.,</w:t>
      </w:r>
      <w:r w:rsidR="00354B46">
        <w:rPr>
          <w:rFonts w:ascii="Times New Roman" w:hAnsi="Times New Roman" w:cs="Times New Roman"/>
          <w:sz w:val="24"/>
          <w:szCs w:val="24"/>
        </w:rPr>
        <w:t xml:space="preserve"> broj 01-3-1844-1/24,</w:t>
      </w:r>
      <w:r w:rsidRPr="00781DA7">
        <w:rPr>
          <w:rFonts w:ascii="Times New Roman" w:hAnsi="Times New Roman" w:cs="Times New Roman"/>
          <w:sz w:val="24"/>
          <w:szCs w:val="24"/>
        </w:rPr>
        <w:t xml:space="preserve"> po prethodnoj saglasnosti sekretara, Vijeće </w:t>
      </w:r>
      <w:r w:rsidR="00E907CF" w:rsidRPr="00781DA7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781DA7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535786" w:rsidRPr="00781DA7">
        <w:rPr>
          <w:rFonts w:ascii="Times New Roman" w:hAnsi="Times New Roman" w:cs="Times New Roman"/>
          <w:sz w:val="24"/>
          <w:szCs w:val="24"/>
        </w:rPr>
        <w:t>12</w:t>
      </w:r>
      <w:r w:rsidR="005A192F" w:rsidRPr="00781DA7">
        <w:rPr>
          <w:rFonts w:ascii="Times New Roman" w:hAnsi="Times New Roman" w:cs="Times New Roman"/>
          <w:sz w:val="24"/>
          <w:szCs w:val="24"/>
        </w:rPr>
        <w:t>.1</w:t>
      </w:r>
      <w:r w:rsidR="00535786" w:rsidRPr="00781DA7">
        <w:rPr>
          <w:rFonts w:ascii="Times New Roman" w:hAnsi="Times New Roman" w:cs="Times New Roman"/>
          <w:sz w:val="24"/>
          <w:szCs w:val="24"/>
        </w:rPr>
        <w:t>1</w:t>
      </w:r>
      <w:r w:rsidR="005A192F" w:rsidRPr="00781DA7">
        <w:rPr>
          <w:rFonts w:ascii="Times New Roman" w:hAnsi="Times New Roman" w:cs="Times New Roman"/>
          <w:sz w:val="24"/>
          <w:szCs w:val="24"/>
        </w:rPr>
        <w:t>.202</w:t>
      </w:r>
      <w:r w:rsidR="00CC76F5" w:rsidRPr="00781DA7">
        <w:rPr>
          <w:rFonts w:ascii="Times New Roman" w:hAnsi="Times New Roman" w:cs="Times New Roman"/>
          <w:sz w:val="24"/>
          <w:szCs w:val="24"/>
        </w:rPr>
        <w:t>4</w:t>
      </w:r>
      <w:r w:rsidR="005A192F" w:rsidRPr="00781DA7">
        <w:rPr>
          <w:rFonts w:ascii="Times New Roman" w:hAnsi="Times New Roman" w:cs="Times New Roman"/>
          <w:sz w:val="24"/>
          <w:szCs w:val="24"/>
        </w:rPr>
        <w:t>.</w:t>
      </w:r>
      <w:r w:rsidRPr="00781DA7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7D05986D" w14:textId="2DC278E6" w:rsidR="00535786" w:rsidRPr="00781DA7" w:rsidRDefault="00A55E95" w:rsidP="00781D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DA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92B8CA2" w14:textId="75C14E4F" w:rsidR="00535786" w:rsidRPr="00FB325E" w:rsidRDefault="00535786" w:rsidP="00FB325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DA7">
        <w:rPr>
          <w:rFonts w:ascii="Times New Roman" w:hAnsi="Times New Roman" w:cs="Times New Roman"/>
          <w:b/>
          <w:bCs/>
          <w:sz w:val="24"/>
          <w:szCs w:val="24"/>
        </w:rPr>
        <w:t>o imenovanju ko-mentora za kandidatkinju Sabine de Silva (Universita Cattolica del Sacro Cuore - Milano, Italija)</w:t>
      </w:r>
    </w:p>
    <w:p w14:paraId="6F236036" w14:textId="401C2F13" w:rsidR="00535786" w:rsidRPr="00781DA7" w:rsidRDefault="00535786" w:rsidP="00781DA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>Imenuje se prof. dr. Sarina Bakić, vanredna profesorica, izabrana na naučnu oblast Sociologija za ko-mentora na izradi rada pod naslovom „Cultural Diplomacy in Support of Multi-Ethnic Pace-Keeping Process: The Case of Bosnia and Herzegovina“ koji priprema kandidatkinja  Sabine de Silva</w:t>
      </w:r>
      <w:r w:rsidR="007D1C10">
        <w:rPr>
          <w:rFonts w:ascii="Times New Roman" w:hAnsi="Times New Roman" w:cs="Times New Roman"/>
          <w:sz w:val="24"/>
          <w:szCs w:val="24"/>
        </w:rPr>
        <w:t>.</w:t>
      </w:r>
    </w:p>
    <w:p w14:paraId="110905F1" w14:textId="77777777" w:rsidR="00535786" w:rsidRPr="00781DA7" w:rsidRDefault="00535786" w:rsidP="00781DA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DC73" w14:textId="045DE3B8" w:rsidR="00535786" w:rsidRPr="00781DA7" w:rsidRDefault="00535786" w:rsidP="00781DA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>Ko-mentor je dužan aktivno učestvovati u vođenju i nadziranju rada, u saradnji sa mentorima prof. dr. Palano Damiano,  Universita Cattolica del Sacro Cuore - Milano ,Italija, redovni profesor, rukovoditelj odsjeka političke nauke te pružati stručnu podršku studentu u procesu izrade rada.</w:t>
      </w:r>
    </w:p>
    <w:p w14:paraId="7D634814" w14:textId="77777777" w:rsidR="00535786" w:rsidRPr="00781DA7" w:rsidRDefault="00535786" w:rsidP="00781DA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623B" w14:textId="3F79B547" w:rsidR="00535786" w:rsidRPr="00781DA7" w:rsidRDefault="00535786" w:rsidP="00781DA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>Odluka stupa na snagu danom donošenja. </w:t>
      </w:r>
    </w:p>
    <w:p w14:paraId="736F5946" w14:textId="77777777" w:rsidR="000505F9" w:rsidRPr="00781DA7" w:rsidRDefault="000505F9" w:rsidP="00781D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96FE" w14:textId="185B9705" w:rsidR="00781DA7" w:rsidRPr="00781DA7" w:rsidRDefault="00A55E95" w:rsidP="00781DA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DA7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5273F07D" w14:textId="7FAAE5FD" w:rsidR="00781DA7" w:rsidRPr="00781DA7" w:rsidRDefault="00781DA7" w:rsidP="00781DA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>U skladu s potrebama izrade rada pod naslovom „Cultural Diplomacy in Support of Multi-Ethnic Pace-Keeping Process: The Case of Bosnia and Herzegovina, Vijeće Univerziteta</w:t>
      </w:r>
      <w:r>
        <w:rPr>
          <w:rFonts w:ascii="Times New Roman" w:hAnsi="Times New Roman" w:cs="Times New Roman"/>
          <w:sz w:val="24"/>
          <w:szCs w:val="24"/>
        </w:rPr>
        <w:t xml:space="preserve"> u Sarajevu-Fakulteta političkih nauka, na sjednici održanoj 12.11.2024. godine, </w:t>
      </w:r>
      <w:r w:rsidRPr="00781DA7">
        <w:rPr>
          <w:rFonts w:ascii="Times New Roman" w:hAnsi="Times New Roman" w:cs="Times New Roman"/>
          <w:sz w:val="24"/>
          <w:szCs w:val="24"/>
        </w:rPr>
        <w:t xml:space="preserve"> donijelo je Odluku kao u izreci.</w:t>
      </w:r>
    </w:p>
    <w:p w14:paraId="036A9738" w14:textId="1B853E4F" w:rsidR="000505F9" w:rsidRPr="00781DA7" w:rsidRDefault="000505F9" w:rsidP="00781DA7">
      <w:pPr>
        <w:jc w:val="both"/>
        <w:rPr>
          <w:rFonts w:ascii="Times New Roman" w:hAnsi="Times New Roman" w:cs="Times New Roman"/>
          <w:sz w:val="20"/>
          <w:szCs w:val="20"/>
        </w:rPr>
      </w:pPr>
      <w:r w:rsidRPr="00781DA7">
        <w:rPr>
          <w:rFonts w:ascii="Times New Roman" w:hAnsi="Times New Roman" w:cs="Times New Roman"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781DA7" w:rsidRDefault="00440571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81DA7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 w:rsidRPr="00781DA7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781DA7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781DA7">
        <w:rPr>
          <w:rFonts w:ascii="Times New Roman" w:hAnsi="Times New Roman" w:cs="Times New Roman"/>
          <w:sz w:val="24"/>
          <w:szCs w:val="24"/>
          <w:lang w:val="hr-HR"/>
        </w:rPr>
        <w:t xml:space="preserve"> DEKAN</w:t>
      </w:r>
    </w:p>
    <w:p w14:paraId="108E754F" w14:textId="77777777" w:rsidR="00781DA7" w:rsidRDefault="00440571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  <w:r w:rsidRPr="00781DA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C1275B6" w14:textId="78F95713" w:rsidR="00440571" w:rsidRPr="00781DA7" w:rsidRDefault="00440571" w:rsidP="00781DA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F7350" w:rsidRPr="00781DA7">
        <w:rPr>
          <w:rFonts w:ascii="Times New Roman" w:hAnsi="Times New Roman" w:cs="Times New Roman"/>
          <w:sz w:val="24"/>
          <w:szCs w:val="24"/>
        </w:rPr>
        <w:t xml:space="preserve">  </w:t>
      </w:r>
      <w:r w:rsidRPr="00781DA7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781DA7">
        <w:rPr>
          <w:rFonts w:ascii="Times New Roman" w:hAnsi="Times New Roman" w:cs="Times New Roman"/>
          <w:sz w:val="24"/>
          <w:szCs w:val="24"/>
        </w:rPr>
        <w:t xml:space="preserve">    </w:t>
      </w:r>
      <w:r w:rsidRPr="00781DA7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4CB0BC9F" w14:textId="77777777" w:rsidR="000505F9" w:rsidRPr="00781DA7" w:rsidRDefault="00E907CF" w:rsidP="00781DA7">
      <w:pPr>
        <w:pStyle w:val="NoSpacing"/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350" w:rsidRPr="00781D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1DA7">
        <w:rPr>
          <w:rFonts w:ascii="Times New Roman" w:hAnsi="Times New Roman" w:cs="Times New Roman"/>
          <w:sz w:val="24"/>
          <w:szCs w:val="24"/>
        </w:rPr>
        <w:t xml:space="preserve"> Prof.dr. Sead Turčalo</w:t>
      </w:r>
    </w:p>
    <w:p w14:paraId="07AC70B9" w14:textId="5735F97B" w:rsidR="00A55E95" w:rsidRPr="00781DA7" w:rsidRDefault="00A55E95" w:rsidP="00781D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</w:rPr>
        <w:t>Dostaviti:</w:t>
      </w:r>
    </w:p>
    <w:p w14:paraId="7D6D175C" w14:textId="7B91BBD8" w:rsidR="00A55E95" w:rsidRPr="00781DA7" w:rsidRDefault="00A55E95" w:rsidP="0078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1DA7">
        <w:rPr>
          <w:rFonts w:ascii="Times New Roman" w:hAnsi="Times New Roman" w:cs="Times New Roman"/>
        </w:rPr>
        <w:t>Imenovan</w:t>
      </w:r>
      <w:r w:rsidR="00781DA7">
        <w:rPr>
          <w:rFonts w:ascii="Times New Roman" w:hAnsi="Times New Roman" w:cs="Times New Roman"/>
        </w:rPr>
        <w:t>oj</w:t>
      </w:r>
      <w:r w:rsidRPr="00781DA7">
        <w:rPr>
          <w:rFonts w:ascii="Times New Roman" w:hAnsi="Times New Roman" w:cs="Times New Roman"/>
        </w:rPr>
        <w:t>;</w:t>
      </w:r>
    </w:p>
    <w:p w14:paraId="1C70234D" w14:textId="4587D5B9" w:rsidR="00A55E95" w:rsidRPr="00781DA7" w:rsidRDefault="00A55E95" w:rsidP="0078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1DA7">
        <w:rPr>
          <w:rFonts w:ascii="Times New Roman" w:hAnsi="Times New Roman" w:cs="Times New Roman"/>
        </w:rPr>
        <w:t>Materijal za Vijeće;</w:t>
      </w:r>
    </w:p>
    <w:p w14:paraId="51FE5C97" w14:textId="150712A6" w:rsidR="00D30959" w:rsidRPr="00781DA7" w:rsidRDefault="00A55E95" w:rsidP="0078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DA7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781DA7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F93F" w14:textId="77777777" w:rsidR="007F328B" w:rsidRDefault="007F328B" w:rsidP="00A55E95">
      <w:pPr>
        <w:spacing w:after="0" w:line="240" w:lineRule="auto"/>
      </w:pPr>
      <w:r>
        <w:separator/>
      </w:r>
    </w:p>
  </w:endnote>
  <w:endnote w:type="continuationSeparator" w:id="0">
    <w:p w14:paraId="7D33D4F5" w14:textId="77777777" w:rsidR="007F328B" w:rsidRDefault="007F328B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8003" w14:textId="77777777" w:rsidR="007F328B" w:rsidRDefault="007F328B" w:rsidP="00A55E95">
      <w:pPr>
        <w:spacing w:after="0" w:line="240" w:lineRule="auto"/>
      </w:pPr>
      <w:r>
        <w:separator/>
      </w:r>
    </w:p>
  </w:footnote>
  <w:footnote w:type="continuationSeparator" w:id="0">
    <w:p w14:paraId="4595A5A4" w14:textId="77777777" w:rsidR="007F328B" w:rsidRDefault="007F328B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0F1"/>
    <w:multiLevelType w:val="hybridMultilevel"/>
    <w:tmpl w:val="D326DE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72EA"/>
    <w:multiLevelType w:val="hybridMultilevel"/>
    <w:tmpl w:val="EB0603A8"/>
    <w:lvl w:ilvl="0" w:tplc="A8CAE0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4895"/>
    <w:multiLevelType w:val="hybridMultilevel"/>
    <w:tmpl w:val="F5427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5"/>
  </w:num>
  <w:num w:numId="2" w16cid:durableId="66267153">
    <w:abstractNumId w:val="5"/>
  </w:num>
  <w:num w:numId="3" w16cid:durableId="154733766">
    <w:abstractNumId w:val="1"/>
  </w:num>
  <w:num w:numId="4" w16cid:durableId="248850297">
    <w:abstractNumId w:val="0"/>
  </w:num>
  <w:num w:numId="5" w16cid:durableId="1528913176">
    <w:abstractNumId w:val="2"/>
  </w:num>
  <w:num w:numId="6" w16cid:durableId="209268301">
    <w:abstractNumId w:val="4"/>
  </w:num>
  <w:num w:numId="7" w16cid:durableId="127914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075B89"/>
    <w:rsid w:val="000838E3"/>
    <w:rsid w:val="00116E27"/>
    <w:rsid w:val="00121675"/>
    <w:rsid w:val="001574CD"/>
    <w:rsid w:val="001B2D5C"/>
    <w:rsid w:val="00225A1A"/>
    <w:rsid w:val="00267293"/>
    <w:rsid w:val="00271D56"/>
    <w:rsid w:val="002B0E8B"/>
    <w:rsid w:val="002E01C9"/>
    <w:rsid w:val="00320B1F"/>
    <w:rsid w:val="00334803"/>
    <w:rsid w:val="00354B46"/>
    <w:rsid w:val="003700BE"/>
    <w:rsid w:val="00380028"/>
    <w:rsid w:val="00440571"/>
    <w:rsid w:val="00535786"/>
    <w:rsid w:val="0056133D"/>
    <w:rsid w:val="005A192F"/>
    <w:rsid w:val="005F47CF"/>
    <w:rsid w:val="0060133B"/>
    <w:rsid w:val="006177CC"/>
    <w:rsid w:val="00740474"/>
    <w:rsid w:val="00781DA7"/>
    <w:rsid w:val="00786629"/>
    <w:rsid w:val="007D1C10"/>
    <w:rsid w:val="007D6072"/>
    <w:rsid w:val="007F328B"/>
    <w:rsid w:val="008521F7"/>
    <w:rsid w:val="008F0AE5"/>
    <w:rsid w:val="008F623D"/>
    <w:rsid w:val="008F7026"/>
    <w:rsid w:val="0098741E"/>
    <w:rsid w:val="00996B29"/>
    <w:rsid w:val="009F0119"/>
    <w:rsid w:val="00A04F30"/>
    <w:rsid w:val="00A55E95"/>
    <w:rsid w:val="00AA69A6"/>
    <w:rsid w:val="00AC1E24"/>
    <w:rsid w:val="00AF7350"/>
    <w:rsid w:val="00B10D5B"/>
    <w:rsid w:val="00BA40A5"/>
    <w:rsid w:val="00BF35F8"/>
    <w:rsid w:val="00C80870"/>
    <w:rsid w:val="00CC76F5"/>
    <w:rsid w:val="00CD34C8"/>
    <w:rsid w:val="00D30959"/>
    <w:rsid w:val="00D7197C"/>
    <w:rsid w:val="00DE05C2"/>
    <w:rsid w:val="00E6407D"/>
    <w:rsid w:val="00E907CF"/>
    <w:rsid w:val="00EA1D28"/>
    <w:rsid w:val="00F1510D"/>
    <w:rsid w:val="00F6039A"/>
    <w:rsid w:val="00F80A62"/>
    <w:rsid w:val="00FB325E"/>
    <w:rsid w:val="00FC7EB6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29</cp:revision>
  <dcterms:created xsi:type="dcterms:W3CDTF">2020-10-22T12:09:00Z</dcterms:created>
  <dcterms:modified xsi:type="dcterms:W3CDTF">2024-11-12T08:05:00Z</dcterms:modified>
</cp:coreProperties>
</file>